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A5" w:rsidRPr="00984ADD" w:rsidRDefault="003731BF" w:rsidP="00295CD2">
      <w:pPr>
        <w:tabs>
          <w:tab w:val="left" w:pos="74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PROTO</w:t>
      </w:r>
      <w:r w:rsidR="00E43774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</w:t>
      </w:r>
    </w:p>
    <w:p w:rsidR="00944874" w:rsidRPr="00984ADD" w:rsidRDefault="00E43774" w:rsidP="005972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</w:t>
      </w:r>
      <w:r w:rsidR="003731BF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sastanka Mješovite Komisije za međunarodni drumski prevoz putnika i tereta</w:t>
      </w:r>
      <w:r w:rsidR="003731BF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944874" w:rsidRPr="00984ADD" w:rsidRDefault="00E43774" w:rsidP="005972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između delegacija</w:t>
      </w:r>
    </w:p>
    <w:p w:rsidR="005972BF" w:rsidRPr="00984ADD" w:rsidRDefault="003731BF" w:rsidP="005972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Bosn</w:t>
      </w:r>
      <w:r w:rsidR="00E43774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087D0F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3774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087D0F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Her</w:t>
      </w:r>
      <w:r w:rsidR="00E43774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087D0F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egovin</w:t>
      </w:r>
      <w:r w:rsidR="00E43774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087D0F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3774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087D0F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3774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Švajcarske</w:t>
      </w:r>
      <w:r w:rsidR="00087D0F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3774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Konfederacije</w:t>
      </w:r>
    </w:p>
    <w:p w:rsidR="005972BF" w:rsidRPr="00984ADD" w:rsidRDefault="00E43774" w:rsidP="005972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održano</w:t>
      </w:r>
      <w:r w:rsidR="0050387B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 w:rsidR="003731BF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="003731BF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Sarajev</w:t>
      </w:r>
      <w:r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="003731BF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03-04 </w:t>
      </w:r>
      <w:r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3731BF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pril</w:t>
      </w:r>
      <w:r w:rsidR="00ED04D1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DA52EF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</w:t>
      </w:r>
      <w:r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godine</w:t>
      </w:r>
    </w:p>
    <w:p w:rsidR="00B100AF" w:rsidRPr="00984ADD" w:rsidRDefault="00B100AF" w:rsidP="00B100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72BF" w:rsidRPr="00984ADD" w:rsidRDefault="00E43774" w:rsidP="00B100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Delegacije su dogovorile</w:t>
      </w:r>
      <w:r w:rsidR="003731BF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sljedeći dnevni red</w:t>
      </w:r>
      <w:r w:rsidR="005972BF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100AF" w:rsidRPr="00984ADD" w:rsidRDefault="00B100AF" w:rsidP="00B100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72BF" w:rsidRPr="00984ADD" w:rsidRDefault="002B7C1B" w:rsidP="002B7C1B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 1. </w:t>
      </w:r>
      <w:r w:rsidR="00E43774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Razmjena statističkih podat</w:t>
      </w:r>
      <w:r w:rsidR="004F0EC8">
        <w:rPr>
          <w:rFonts w:ascii="Times New Roman" w:hAnsi="Times New Roman" w:cs="Times New Roman"/>
          <w:color w:val="000000" w:themeColor="text1"/>
          <w:sz w:val="24"/>
          <w:szCs w:val="24"/>
        </w:rPr>
        <w:t>aka u vezi sa prevozom putnika i</w:t>
      </w:r>
      <w:r w:rsidR="00E43774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tereta</w:t>
      </w:r>
      <w:r w:rsidR="000A04A5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B7C1B" w:rsidRPr="00984ADD" w:rsidRDefault="002B7C1B" w:rsidP="002B7C1B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 2. </w:t>
      </w:r>
      <w:r w:rsidR="00E43774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Prevoz tereta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B7C1B" w:rsidRPr="00984ADD" w:rsidRDefault="002B7C1B" w:rsidP="002B7C1B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 3. </w:t>
      </w:r>
      <w:r w:rsidR="00E43774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Prevoz putnika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72BF" w:rsidRPr="00984ADD" w:rsidRDefault="002B7C1B" w:rsidP="002B7C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Ad 4. </w:t>
      </w:r>
      <w:r w:rsidR="00591260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Ostala pitanja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(CEMT </w:t>
      </w:r>
      <w:r w:rsidR="00E43774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kvota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43774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itd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B100AF" w:rsidRPr="00984ADD" w:rsidRDefault="00B100AF" w:rsidP="00B100AF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72BF" w:rsidRPr="00984ADD" w:rsidRDefault="00E43774" w:rsidP="00B100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Spisak članova obiju delegacija se nalazi u prilogu ovog Protokola</w:t>
      </w:r>
      <w:r w:rsidR="003731BF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B100AF" w:rsidRPr="00984ADD" w:rsidRDefault="00B100AF" w:rsidP="00B100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C53" w:rsidRPr="00984ADD" w:rsidRDefault="004F0EC8" w:rsidP="006B1C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uvodnom dijelu </w:t>
      </w:r>
      <w:r w:rsidR="00E43774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sastanka, nakon </w:t>
      </w:r>
      <w:r w:rsidR="00F61428">
        <w:rPr>
          <w:rFonts w:ascii="Times New Roman" w:hAnsi="Times New Roman" w:cs="Times New Roman"/>
          <w:color w:val="000000" w:themeColor="text1"/>
          <w:sz w:val="24"/>
          <w:szCs w:val="24"/>
        </w:rPr>
        <w:t>pozdravnog</w:t>
      </w:r>
      <w:r w:rsidR="00E43774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428">
        <w:rPr>
          <w:rFonts w:ascii="Times New Roman" w:hAnsi="Times New Roman" w:cs="Times New Roman"/>
          <w:color w:val="000000" w:themeColor="text1"/>
          <w:sz w:val="24"/>
          <w:szCs w:val="24"/>
        </w:rPr>
        <w:t>obraćanja</w:t>
      </w:r>
      <w:r w:rsidR="00E43774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šefa delegacije Bosne i Hecegovine, šefovi delegacija su predstavili članove svojih delegacija.</w:t>
      </w:r>
    </w:p>
    <w:p w:rsidR="00742A1F" w:rsidRPr="00984ADD" w:rsidRDefault="00742A1F" w:rsidP="00B100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72BF" w:rsidRPr="00984ADD" w:rsidRDefault="00E43774" w:rsidP="00B100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Razmjena</w:t>
      </w:r>
      <w:r w:rsidR="00CF352E" w:rsidRPr="00984A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84A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statističkih podataka u vezi sa prevozom putnika i terete i trgovinskom razmjenom između Bosne i Hercegovine i Švajcarske Konfederacije</w:t>
      </w:r>
    </w:p>
    <w:p w:rsidR="005972BF" w:rsidRPr="00984ADD" w:rsidRDefault="005972BF" w:rsidP="00B100AF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10A9E" w:rsidRPr="00984ADD" w:rsidRDefault="004F4117" w:rsidP="00A045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Švajcarska delegacija</w:t>
      </w:r>
      <w:r w:rsidR="008D7CFF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1D195E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predstavila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29B">
        <w:rPr>
          <w:rFonts w:ascii="Times New Roman" w:hAnsi="Times New Roman" w:cs="Times New Roman"/>
          <w:color w:val="000000" w:themeColor="text1"/>
          <w:sz w:val="24"/>
          <w:szCs w:val="24"/>
        </w:rPr>
        <w:t>Švajcarsku s</w:t>
      </w:r>
      <w:r w:rsidR="00B73D32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trategiju o saradnj</w:t>
      </w:r>
      <w:r w:rsidR="00F11269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73D32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29B">
        <w:rPr>
          <w:rFonts w:ascii="Times New Roman" w:hAnsi="Times New Roman" w:cs="Times New Roman"/>
          <w:color w:val="000000" w:themeColor="text1"/>
          <w:sz w:val="24"/>
          <w:szCs w:val="24"/>
        </w:rPr>
        <w:t>za Bosnu i Hercegovinu</w:t>
      </w:r>
      <w:r w:rsidR="00B73D32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1269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period </w:t>
      </w:r>
      <w:r w:rsidR="00B73D32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2017-2020.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428">
        <w:rPr>
          <w:rFonts w:ascii="Times New Roman" w:hAnsi="Times New Roman" w:cs="Times New Roman"/>
          <w:color w:val="000000" w:themeColor="text1"/>
          <w:sz w:val="24"/>
          <w:szCs w:val="24"/>
        </w:rPr>
        <w:t>Delegacije su razmijenile statističke podatke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3D32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koji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pokazuju</w:t>
      </w:r>
      <w:r w:rsidR="00452339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značajan</w:t>
      </w:r>
      <w:r w:rsidR="00B73D32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porast</w:t>
      </w:r>
      <w:r w:rsidR="00452339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E10A9E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robnoj razmjeni između BiH i</w:t>
      </w:r>
      <w:r w:rsidR="00A15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Švajcarske</w:t>
      </w:r>
      <w:r w:rsidR="00F61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Konfederacije. Predstavljeni su i p</w:t>
      </w:r>
      <w:r w:rsidR="00364DEF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odaci o vozilima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kojima se vrši prevoz robe,</w:t>
      </w:r>
      <w:r w:rsidR="00364DEF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je zaključeno da je većina </w:t>
      </w:r>
      <w:r w:rsidR="00F61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tih vozila </w:t>
      </w:r>
      <w:r w:rsidR="00364DEF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registrovana u Bosni i Hercegovini. </w:t>
      </w:r>
    </w:p>
    <w:p w:rsidR="00364DEF" w:rsidRPr="00984ADD" w:rsidRDefault="004F4117" w:rsidP="00A045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Švajcar</w:t>
      </w:r>
      <w:r w:rsidR="006E23A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ka delegacija</w:t>
      </w:r>
      <w:r w:rsidR="00364DEF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posebno zadovoljna činjenicom da se </w:t>
      </w:r>
      <w:r w:rsidR="00F61428">
        <w:rPr>
          <w:rFonts w:ascii="Times New Roman" w:hAnsi="Times New Roman" w:cs="Times New Roman"/>
          <w:color w:val="000000" w:themeColor="text1"/>
          <w:sz w:val="24"/>
          <w:szCs w:val="24"/>
        </w:rPr>
        <w:t>najveći dio prevoza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između ove dvije države obavlja EURO 6 (približno </w:t>
      </w:r>
      <w:r w:rsidR="00F61428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60%</w:t>
      </w:r>
      <w:r w:rsidR="00F61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 EURO5 (približno 40%)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vozilima</w:t>
      </w:r>
      <w:r w:rsidR="00364DEF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BiH,</w:t>
      </w:r>
      <w:r w:rsidR="00452339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254">
        <w:rPr>
          <w:rFonts w:ascii="Times New Roman" w:hAnsi="Times New Roman" w:cs="Times New Roman"/>
          <w:color w:val="000000" w:themeColor="text1"/>
          <w:sz w:val="24"/>
          <w:szCs w:val="24"/>
        </w:rPr>
        <w:t>što je oc</w:t>
      </w:r>
      <w:r w:rsidR="00724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ijenjeno kao veoma prihvatljivo </w:t>
      </w:r>
      <w:r w:rsidR="005D4254">
        <w:rPr>
          <w:rFonts w:ascii="Times New Roman" w:hAnsi="Times New Roman" w:cs="Times New Roman"/>
          <w:color w:val="000000" w:themeColor="text1"/>
          <w:sz w:val="24"/>
          <w:szCs w:val="24"/>
        </w:rPr>
        <w:t>sa aspekta zaštite životne sredine</w:t>
      </w:r>
      <w:r w:rsidR="00364DEF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2348" w:rsidRPr="00984ADD" w:rsidRDefault="001E2348" w:rsidP="00A045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884" w:rsidRPr="00984ADD" w:rsidRDefault="008E5C0A" w:rsidP="00A045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Švajcarsku delegaciju je zanimalo trenutno stanje u pogledu </w:t>
      </w:r>
      <w:r w:rsidR="009F2884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putne infrastruktrure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Bosni i Hercegovini.</w:t>
      </w:r>
      <w:r w:rsidR="009F2884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Delegacija Bosne i Hercegovine je ukratko informisala Švajcarsku delegaciju o projektu Koridor Vc, kao i o tome da je do sada izgrađeno ukupno 222 km autoputeva. </w:t>
      </w:r>
    </w:p>
    <w:p w:rsidR="001D195E" w:rsidRPr="00984ADD" w:rsidRDefault="001D195E" w:rsidP="00A045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74C3" w:rsidRPr="00984ADD" w:rsidRDefault="008836CA" w:rsidP="006003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Obje delegacije su izrazile zadovoljstvo zbog pozitivnih ekonomskih odnosa između njihovih zemalja, kao i snažnu opredjeljenost da dodatno intenziviraju saradnju u oblasti transporta.</w:t>
      </w:r>
    </w:p>
    <w:p w:rsidR="005E12FE" w:rsidRPr="00984ADD" w:rsidRDefault="005E12FE" w:rsidP="006003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0AF" w:rsidRPr="00984ADD" w:rsidRDefault="00C232FC" w:rsidP="00B100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Prevoz tereta</w:t>
      </w:r>
      <w:r w:rsidR="00C27A36" w:rsidRPr="00984A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177A0A" w:rsidRPr="00984ADD" w:rsidRDefault="00177A0A" w:rsidP="00177A0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3713" w:rsidRPr="00984ADD" w:rsidRDefault="00C232FC" w:rsidP="005E12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Obje delegacije su konstatovale da se prevoz terete obavlja nesmetano i bez bilo kakvih prepreka, kao i da su bilateralni odnosi između zemalja na visokom nivou.</w:t>
      </w:r>
      <w:r w:rsidR="00C34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Prevoz tereta je u potpunosti liberalizovan (</w:t>
      </w:r>
      <w:r w:rsidR="007C009F">
        <w:rPr>
          <w:rFonts w:ascii="Times New Roman" w:hAnsi="Times New Roman" w:cs="Times New Roman"/>
          <w:color w:val="000000" w:themeColor="text1"/>
          <w:sz w:val="24"/>
          <w:szCs w:val="24"/>
        </w:rPr>
        <w:t>nisu potrebne do</w:t>
      </w:r>
      <w:r w:rsidR="005E12FE">
        <w:rPr>
          <w:rFonts w:ascii="Times New Roman" w:hAnsi="Times New Roman" w:cs="Times New Roman"/>
          <w:color w:val="000000" w:themeColor="text1"/>
          <w:sz w:val="24"/>
          <w:szCs w:val="24"/>
        </w:rPr>
        <w:t>zvole), osim u slučaju kabotaže.</w:t>
      </w:r>
    </w:p>
    <w:p w:rsidR="0072446D" w:rsidRDefault="0072446D" w:rsidP="00BB15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76A" w:rsidRPr="00984ADD" w:rsidRDefault="00C232FC" w:rsidP="00BB15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Delegacija Bosne </w:t>
      </w:r>
      <w:r w:rsidR="007E6290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Hercegovine je predstavila napore </w:t>
      </w:r>
      <w:r w:rsidR="007E6290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koje ulaže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proces EU integracija </w:t>
      </w:r>
      <w:r w:rsidR="007E6290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usklađivanja nacionalnog zakonodavstva iz oblasti prevoza sa </w:t>
      </w:r>
      <w:r w:rsidR="00742A1F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Acquis Communautaire.</w:t>
      </w:r>
      <w:r w:rsidR="00321BD5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BB6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Švajcarska </w:t>
      </w:r>
      <w:r w:rsidR="007C009F">
        <w:rPr>
          <w:rFonts w:ascii="Times New Roman" w:hAnsi="Times New Roman" w:cs="Times New Roman"/>
          <w:color w:val="000000" w:themeColor="text1"/>
          <w:sz w:val="24"/>
          <w:szCs w:val="24"/>
        </w:rPr>
        <w:t>delegacija</w:t>
      </w:r>
      <w:r w:rsidR="00385BB6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r w:rsidR="007C009F">
        <w:rPr>
          <w:rFonts w:ascii="Times New Roman" w:hAnsi="Times New Roman" w:cs="Times New Roman"/>
          <w:color w:val="000000" w:themeColor="text1"/>
          <w:sz w:val="24"/>
          <w:szCs w:val="24"/>
        </w:rPr>
        <w:t>obavijestila</w:t>
      </w:r>
      <w:r w:rsidR="00385BB6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BiH </w:t>
      </w:r>
      <w:r w:rsidR="007C009F">
        <w:rPr>
          <w:rFonts w:ascii="Times New Roman" w:hAnsi="Times New Roman" w:cs="Times New Roman"/>
          <w:color w:val="000000" w:themeColor="text1"/>
          <w:sz w:val="24"/>
          <w:szCs w:val="24"/>
        </w:rPr>
        <w:t>delegaciju</w:t>
      </w:r>
      <w:r w:rsidR="00385BB6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</w:t>
      </w:r>
      <w:r w:rsidR="007C0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s</w:t>
      </w:r>
      <w:r w:rsidR="00724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kladu sa cirkularnim dopisom </w:t>
      </w:r>
      <w:r w:rsidR="007C009F">
        <w:rPr>
          <w:rFonts w:ascii="Times New Roman" w:hAnsi="Times New Roman" w:cs="Times New Roman"/>
          <w:color w:val="000000" w:themeColor="text1"/>
          <w:sz w:val="24"/>
          <w:szCs w:val="24"/>
        </w:rPr>
        <w:t>Državnog ministarstva za migracije i Državnog mi</w:t>
      </w:r>
      <w:r w:rsidR="0072446D">
        <w:rPr>
          <w:rFonts w:ascii="Times New Roman" w:hAnsi="Times New Roman" w:cs="Times New Roman"/>
          <w:color w:val="000000" w:themeColor="text1"/>
          <w:sz w:val="24"/>
          <w:szCs w:val="24"/>
        </w:rPr>
        <w:t>nistarstva za ekonomske poslove</w:t>
      </w:r>
      <w:r w:rsidR="007C0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nije potrebna </w:t>
      </w:r>
      <w:r w:rsidR="007C009F">
        <w:rPr>
          <w:rFonts w:ascii="Times New Roman" w:hAnsi="Times New Roman" w:cs="Times New Roman"/>
          <w:color w:val="000000" w:themeColor="text1"/>
          <w:sz w:val="24"/>
          <w:szCs w:val="24"/>
        </w:rPr>
        <w:t>radna dozvola</w:t>
      </w:r>
      <w:r w:rsidR="007C009F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009F">
        <w:rPr>
          <w:rFonts w:ascii="Times New Roman" w:hAnsi="Times New Roman" w:cs="Times New Roman"/>
          <w:color w:val="000000" w:themeColor="text1"/>
          <w:sz w:val="24"/>
          <w:szCs w:val="24"/>
        </w:rPr>
        <w:t>za vozače koji obavljaju prevoz tereta.</w:t>
      </w:r>
    </w:p>
    <w:p w:rsidR="00E7422A" w:rsidRPr="00984ADD" w:rsidRDefault="00E7422A" w:rsidP="00BB15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518" w:rsidRPr="00984ADD" w:rsidRDefault="007874C8" w:rsidP="00BB15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Prevoz putnika</w:t>
      </w:r>
    </w:p>
    <w:p w:rsidR="00BB1518" w:rsidRPr="00984ADD" w:rsidRDefault="00BB1518" w:rsidP="00BB151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2B3" w:rsidRPr="00984ADD" w:rsidRDefault="00494BD6" w:rsidP="00AF22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7422A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elegacije su razmijeni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podatke o broju </w:t>
      </w:r>
      <w:r w:rsidR="00E7422A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autobuskih linija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uspostavljenih </w:t>
      </w:r>
      <w:r w:rsidR="00E7422A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izmjeđu dvije zemlje. </w:t>
      </w:r>
      <w:r w:rsidR="00AF22B3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Evidentirano je 17 bilateralnih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autobuskih </w:t>
      </w:r>
      <w:r w:rsidR="00AF22B3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linija za koje su </w:t>
      </w:r>
      <w:r w:rsidR="00CB5956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izdate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dozvole</w:t>
      </w:r>
      <w:r w:rsidR="00AF22B3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Međutim, u međuvremenu su istekle BiH dozvole za 3 bilateralne autobuske linije. Švajcarska strana će dostaviti relevantne informacije </w:t>
      </w:r>
      <w:r w:rsidR="00CB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koje se odnose na te 3 dozvole, tako 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BiH strana </w:t>
      </w:r>
      <w:r w:rsidR="00CB5956">
        <w:rPr>
          <w:rFonts w:ascii="Times New Roman" w:hAnsi="Times New Roman" w:cs="Times New Roman"/>
          <w:color w:val="000000" w:themeColor="text1"/>
          <w:sz w:val="24"/>
          <w:szCs w:val="24"/>
        </w:rPr>
        <w:t>može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provjeriti </w:t>
      </w:r>
      <w:r w:rsidR="00FF5D90">
        <w:rPr>
          <w:rFonts w:ascii="Times New Roman" w:hAnsi="Times New Roman" w:cs="Times New Roman"/>
          <w:color w:val="000000" w:themeColor="text1"/>
          <w:sz w:val="24"/>
          <w:szCs w:val="24"/>
        </w:rPr>
        <w:t>da 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zahtjevi za pomenute linije u postupku.</w:t>
      </w:r>
      <w:r w:rsidR="00FF5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pogledu nekoliko zahtjeva koji su u postupku, obje strane su saglasne da razmijene dodatne informacije o trenutnom stanju</w:t>
      </w:r>
      <w:r w:rsidR="00CB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istih</w:t>
      </w:r>
      <w:r w:rsidR="00FF5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B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442E" w:rsidRPr="00984ADD" w:rsidRDefault="0070442E" w:rsidP="006B54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2B3" w:rsidRDefault="00AF22B3" w:rsidP="006B54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Delegacija Bosne i Hercegovine </w:t>
      </w:r>
      <w:r w:rsidR="00604559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559">
        <w:rPr>
          <w:rFonts w:ascii="Times New Roman" w:hAnsi="Times New Roman" w:cs="Times New Roman"/>
          <w:color w:val="000000" w:themeColor="text1"/>
          <w:sz w:val="24"/>
          <w:szCs w:val="24"/>
        </w:rPr>
        <w:t>zanimalo da čuje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559">
        <w:rPr>
          <w:rFonts w:ascii="Times New Roman" w:hAnsi="Times New Roman" w:cs="Times New Roman"/>
          <w:color w:val="000000" w:themeColor="text1"/>
          <w:sz w:val="24"/>
          <w:szCs w:val="24"/>
        </w:rPr>
        <w:t>o postupku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izdavanja dozvola </w:t>
      </w:r>
      <w:r w:rsidR="00604559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559">
        <w:rPr>
          <w:rFonts w:ascii="Times New Roman" w:hAnsi="Times New Roman" w:cs="Times New Roman"/>
          <w:color w:val="000000" w:themeColor="text1"/>
          <w:sz w:val="24"/>
          <w:szCs w:val="24"/>
        </w:rPr>
        <w:t>zemlje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</w:t>
      </w:r>
      <w:r w:rsidR="00745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u vezi </w:t>
      </w:r>
      <w:r w:rsidR="006E6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 w:rsidR="007451AB">
        <w:rPr>
          <w:rFonts w:ascii="Times New Roman" w:hAnsi="Times New Roman" w:cs="Times New Roman"/>
          <w:color w:val="000000" w:themeColor="text1"/>
          <w:sz w:val="24"/>
          <w:szCs w:val="24"/>
        </w:rPr>
        <w:t>INTERBUS Protokolom (linijski prevoz)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10E56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uzimajući u obzir da </w:t>
      </w:r>
      <w:r w:rsidR="007451AB">
        <w:rPr>
          <w:rFonts w:ascii="Times New Roman" w:hAnsi="Times New Roman" w:cs="Times New Roman"/>
          <w:color w:val="000000" w:themeColor="text1"/>
          <w:sz w:val="24"/>
          <w:szCs w:val="24"/>
        </w:rPr>
        <w:t>Švajcarska Konfederacija nije potpisnica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1AB">
        <w:rPr>
          <w:rFonts w:ascii="Times New Roman" w:hAnsi="Times New Roman" w:cs="Times New Roman"/>
          <w:color w:val="000000" w:themeColor="text1"/>
          <w:sz w:val="24"/>
          <w:szCs w:val="24"/>
        </w:rPr>
        <w:t>INTERBUS Sporazuma (povremeni prevoz).</w:t>
      </w:r>
      <w:r w:rsidR="00604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Zaključeno je da obje strane </w:t>
      </w:r>
      <w:r w:rsidR="00D1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 </w:t>
      </w:r>
      <w:r w:rsidR="00604559">
        <w:rPr>
          <w:rFonts w:ascii="Times New Roman" w:hAnsi="Times New Roman" w:cs="Times New Roman"/>
          <w:color w:val="000000" w:themeColor="text1"/>
          <w:sz w:val="24"/>
          <w:szCs w:val="24"/>
        </w:rPr>
        <w:t>nastave da primjenjuju važeći bilateralni Sporazum i procedure.</w:t>
      </w:r>
    </w:p>
    <w:p w:rsidR="00A6120E" w:rsidRPr="00984ADD" w:rsidRDefault="00A6120E" w:rsidP="00A612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osnovu švajcarskog zakonodavstva, zahtjev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produženje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važeće dozvole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 potrebno predati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najmanje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mjeseci prije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datuma isteka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važenja dozvole kako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 se iz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bjegle bilo kakve neželjene posljedice.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Švajcarska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delegacija je ukazala na potrebu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se prevoznici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obje države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trebaju upoznati sa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važećim zakonodavstvom i procedurama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obiju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država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što će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olakšati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ubrzati i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</w:t>
      </w:r>
      <w:r w:rsidR="0098621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bilateralni postupak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6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56D28" w:rsidRDefault="00F56D28" w:rsidP="00F56D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D28" w:rsidRPr="00984ADD" w:rsidRDefault="00F56D28" w:rsidP="00F56D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Švajcarska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delegacija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obavijestila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BiH</w:t>
      </w:r>
      <w:r w:rsidR="00DE5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delegaciju da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nema ograničenja u pogledu broja </w:t>
      </w:r>
      <w:r w:rsidR="00DE5391">
        <w:rPr>
          <w:rFonts w:ascii="Times New Roman" w:hAnsi="Times New Roman" w:cs="Times New Roman"/>
          <w:color w:val="000000" w:themeColor="text1"/>
          <w:sz w:val="24"/>
          <w:szCs w:val="24"/>
        </w:rPr>
        <w:t>stanica na teritoriji Švajcarske K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onfederacije. </w:t>
      </w:r>
    </w:p>
    <w:p w:rsidR="00BB73D6" w:rsidRDefault="00BB73D6" w:rsidP="00BB73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3D6" w:rsidRDefault="00BB73D6" w:rsidP="00BB73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Švajcarska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delegacija je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obavijestila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BiH delegaciju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je firma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PAN Reisen AG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izgubila  licencu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obavljanje m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eđunarodnog prevoza putnika. BiH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delegacija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predložila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u takvim slučajevima ne bi tre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balo odmah oduzimati dozvole, već odrediti rok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najviše 6 mjeseci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kojem će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prevoznik koji ispunjava uvjete moći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podnijeti zahtjev za uvođenje novog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partnera. </w:t>
      </w:r>
      <w:r w:rsidR="004002FE">
        <w:rPr>
          <w:rFonts w:ascii="Times New Roman" w:hAnsi="Times New Roman" w:cs="Times New Roman"/>
          <w:color w:val="000000" w:themeColor="text1"/>
          <w:sz w:val="24"/>
          <w:szCs w:val="24"/>
        </w:rPr>
        <w:t>Švajcarska delegacija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će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razmotriti ovaj prijedlog, kao i proceduru nakon raskida partnerstva, i o tome obavijestiti BiH stranu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341E" w:rsidRDefault="00BF341E" w:rsidP="00BB73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341E" w:rsidRPr="00984ADD" w:rsidRDefault="00BF341E" w:rsidP="00BF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Delegacija Bosne i Hercegovine </w:t>
      </w:r>
      <w:r w:rsidR="001B0E6D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upoznala </w:t>
      </w:r>
      <w:r w:rsidR="001B0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švajcarsku delegaciju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sa pro</w:t>
      </w:r>
      <w:r w:rsidR="001B0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blemom nelegalnog prevoza koji se obavlja </w:t>
      </w:r>
      <w:r w:rsidR="001B0E6D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8+1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vozilima</w:t>
      </w:r>
      <w:r w:rsidR="001B0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 manjim),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E6D">
        <w:rPr>
          <w:rFonts w:ascii="Times New Roman" w:hAnsi="Times New Roman" w:cs="Times New Roman"/>
          <w:color w:val="000000" w:themeColor="text1"/>
          <w:sz w:val="24"/>
          <w:szCs w:val="24"/>
        </w:rPr>
        <w:t>a koji je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naročito intenzivan između ove dvije zemlje. </w:t>
      </w:r>
      <w:r w:rsidR="001B0E6D">
        <w:rPr>
          <w:rFonts w:ascii="Times New Roman" w:hAnsi="Times New Roman" w:cs="Times New Roman"/>
          <w:color w:val="000000" w:themeColor="text1"/>
          <w:sz w:val="24"/>
          <w:szCs w:val="24"/>
        </w:rPr>
        <w:t>Delegaciju su saglasne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E6D">
        <w:rPr>
          <w:rFonts w:ascii="Times New Roman" w:hAnsi="Times New Roman" w:cs="Times New Roman"/>
          <w:color w:val="000000" w:themeColor="text1"/>
          <w:sz w:val="24"/>
          <w:szCs w:val="24"/>
        </w:rPr>
        <w:t>da preduzmu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posebne mjere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cilju borbe protiv ove negativne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štetne pojave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1861FA">
        <w:rPr>
          <w:rFonts w:ascii="Times New Roman" w:hAnsi="Times New Roman" w:cs="Times New Roman"/>
          <w:color w:val="000000" w:themeColor="text1"/>
          <w:sz w:val="24"/>
          <w:szCs w:val="24"/>
        </w:rPr>
        <w:t>njenog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1FA">
        <w:rPr>
          <w:rFonts w:ascii="Times New Roman" w:hAnsi="Times New Roman" w:cs="Times New Roman"/>
          <w:color w:val="000000" w:themeColor="text1"/>
          <w:sz w:val="24"/>
          <w:szCs w:val="24"/>
        </w:rPr>
        <w:t>eventualnog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1FA">
        <w:rPr>
          <w:rFonts w:ascii="Times New Roman" w:hAnsi="Times New Roman" w:cs="Times New Roman"/>
          <w:color w:val="000000" w:themeColor="text1"/>
          <w:sz w:val="24"/>
          <w:szCs w:val="24"/>
        </w:rPr>
        <w:t>eliminisanja</w:t>
      </w:r>
      <w:r w:rsidR="001B0E6D">
        <w:rPr>
          <w:rFonts w:ascii="Times New Roman" w:hAnsi="Times New Roman" w:cs="Times New Roman"/>
          <w:color w:val="000000" w:themeColor="text1"/>
          <w:sz w:val="24"/>
          <w:szCs w:val="24"/>
        </w:rPr>
        <w:t>.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ješenje bi moglo biti u pružanju relevantnih informacije graničnim službama.</w:t>
      </w:r>
      <w:r w:rsidR="001B0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Naredni </w:t>
      </w:r>
      <w:r w:rsidR="00EA3EA3">
        <w:rPr>
          <w:rFonts w:ascii="Times New Roman" w:hAnsi="Times New Roman" w:cs="Times New Roman"/>
          <w:color w:val="000000" w:themeColor="text1"/>
          <w:sz w:val="24"/>
          <w:szCs w:val="24"/>
        </w:rPr>
        <w:t>pasus</w:t>
      </w:r>
      <w:r w:rsidR="001B0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 se mogao ugraditi u Protokol uz bilateralni Sporazum:</w:t>
      </w:r>
    </w:p>
    <w:p w:rsidR="001B0E6D" w:rsidRPr="00984ADD" w:rsidRDefault="001B0E6D" w:rsidP="001B0E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Delegacije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konstatovale da se međunarodni linijski prevoz putnika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mora obavljati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isključivo autobusima. U cilju rješavan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 problema nelegalnog prevoza i rada na „crno“,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delegacije </w:t>
      </w:r>
      <w:r w:rsidR="0094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namjeravaju da svakom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vozilu registrovanom u drugoj državi </w:t>
      </w:r>
      <w:r w:rsidR="0094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zabrane ulazak na svoju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teritoriju ukoliko </w:t>
      </w:r>
      <w:r w:rsidR="0094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16480F">
        <w:rPr>
          <w:rFonts w:ascii="Times New Roman" w:hAnsi="Times New Roman" w:cs="Times New Roman"/>
          <w:color w:val="000000" w:themeColor="text1"/>
          <w:sz w:val="24"/>
          <w:szCs w:val="24"/>
        </w:rPr>
        <w:t>takvim</w:t>
      </w:r>
      <w:r w:rsidR="0094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vozilima obavlja prevoz putnika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="0094108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</w:t>
      </w:r>
      <w:r w:rsidR="0094108B">
        <w:rPr>
          <w:rFonts w:ascii="Times New Roman" w:hAnsi="Times New Roman" w:cs="Times New Roman"/>
          <w:color w:val="000000" w:themeColor="text1"/>
          <w:sz w:val="24"/>
          <w:szCs w:val="24"/>
        </w:rPr>
        <w:t>svemu sudeći,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80F">
        <w:rPr>
          <w:rFonts w:ascii="Times New Roman" w:hAnsi="Times New Roman" w:cs="Times New Roman"/>
          <w:color w:val="000000" w:themeColor="text1"/>
          <w:sz w:val="24"/>
          <w:szCs w:val="24"/>
        </w:rPr>
        <w:t>odgovara definiciji</w:t>
      </w:r>
      <w:r w:rsidR="0094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komercijalnog prevoza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(prevoz se obavlja istim ili sličnim itinererom, preko graničnog prelaza više puta u toku jednog mjeseca sa najmanje jednim prelaskom granice u sedmici u odlasku ili dolasku, istim vozilom sa putnicima koji se ne mogu dovesti u vezu sa prevozom u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ekomercijalne svrhe građan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a-vozača ili vlasnika vozila), a ako vozač u </w:t>
      </w:r>
      <w:r w:rsidR="0094108B">
        <w:rPr>
          <w:rFonts w:ascii="Times New Roman" w:hAnsi="Times New Roman" w:cs="Times New Roman"/>
          <w:color w:val="000000" w:themeColor="text1"/>
          <w:sz w:val="24"/>
          <w:szCs w:val="24"/>
        </w:rPr>
        <w:t>vozilu ne posjeduje odgovarajuću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108B">
        <w:rPr>
          <w:rFonts w:ascii="Times New Roman" w:hAnsi="Times New Roman" w:cs="Times New Roman"/>
          <w:color w:val="000000" w:themeColor="text1"/>
          <w:sz w:val="24"/>
          <w:szCs w:val="24"/>
        </w:rPr>
        <w:t>dozvolu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tu vrstu prevoza putnika.  </w:t>
      </w:r>
    </w:p>
    <w:p w:rsidR="00B31118" w:rsidRDefault="00B31118" w:rsidP="00043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7CBD" w:rsidRPr="00984ADD" w:rsidRDefault="00217CBD" w:rsidP="00043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276" w:rsidRPr="00984ADD" w:rsidRDefault="00591260" w:rsidP="000432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Ostala pitanja</w:t>
      </w:r>
    </w:p>
    <w:p w:rsidR="00FC393A" w:rsidRPr="00984ADD" w:rsidRDefault="00FC393A" w:rsidP="00FB3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F47" w:rsidRPr="00984ADD" w:rsidRDefault="00EC1F47" w:rsidP="00EC1F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U cilju unapređenja bilateralne saradnje, delegacije su razmijenile podatke o kontakt osobama, kako slijedi</w:t>
      </w:r>
      <w:r w:rsidRPr="00984ADD">
        <w:rPr>
          <w:rFonts w:ascii="Times New Roman" w:hAnsi="Times New Roman" w:cs="Times New Roman"/>
          <w:sz w:val="24"/>
          <w:szCs w:val="24"/>
        </w:rPr>
        <w:t>:</w:t>
      </w:r>
    </w:p>
    <w:p w:rsidR="00EC1F47" w:rsidRPr="00984ADD" w:rsidRDefault="00EC1F47" w:rsidP="00EC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F47" w:rsidRPr="00984ADD" w:rsidRDefault="00EC1F47" w:rsidP="00EC1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ADD">
        <w:rPr>
          <w:rFonts w:ascii="Times New Roman" w:hAnsi="Times New Roman" w:cs="Times New Roman"/>
          <w:b/>
          <w:sz w:val="24"/>
          <w:szCs w:val="24"/>
        </w:rPr>
        <w:t>- Za Ministarstvo komunikacija i transporta Bosne i Hercegovine:</w:t>
      </w:r>
    </w:p>
    <w:p w:rsidR="00EC1F47" w:rsidRPr="00984ADD" w:rsidRDefault="00EC1F47" w:rsidP="00EC1F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ADD">
        <w:rPr>
          <w:rFonts w:ascii="Times New Roman" w:hAnsi="Times New Roman" w:cs="Times New Roman"/>
          <w:sz w:val="24"/>
          <w:szCs w:val="24"/>
        </w:rPr>
        <w:t>Miroslav Đerić, srrtučni savjetnik za međunarodnu saradnju, Sektor transporta,</w:t>
      </w:r>
    </w:p>
    <w:p w:rsidR="00EC1F47" w:rsidRPr="00984ADD" w:rsidRDefault="00EC1F47" w:rsidP="00EC1F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AD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984ADD">
          <w:rPr>
            <w:rStyle w:val="Hyperlink"/>
            <w:rFonts w:ascii="Times New Roman" w:hAnsi="Times New Roman" w:cs="Times New Roman"/>
            <w:sz w:val="24"/>
            <w:szCs w:val="24"/>
          </w:rPr>
          <w:t>miroslav.djeric@mkt.gov.ba</w:t>
        </w:r>
      </w:hyperlink>
    </w:p>
    <w:p w:rsidR="00EC1F47" w:rsidRPr="00984ADD" w:rsidRDefault="00EC1F47" w:rsidP="00EC1F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ADD">
        <w:rPr>
          <w:rFonts w:ascii="Times New Roman" w:hAnsi="Times New Roman" w:cs="Times New Roman"/>
          <w:sz w:val="24"/>
          <w:szCs w:val="24"/>
        </w:rPr>
        <w:t>+387 33 704 551</w:t>
      </w:r>
    </w:p>
    <w:p w:rsidR="00EC1F47" w:rsidRPr="00984ADD" w:rsidRDefault="00EC1F47" w:rsidP="00EC1F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ADD">
        <w:rPr>
          <w:rFonts w:ascii="Times New Roman" w:hAnsi="Times New Roman" w:cs="Times New Roman"/>
          <w:sz w:val="24"/>
          <w:szCs w:val="24"/>
        </w:rPr>
        <w:t>Mr. Željko Kosorić, inspektor, Inspektorat</w:t>
      </w:r>
    </w:p>
    <w:p w:rsidR="00EC1F47" w:rsidRPr="00984ADD" w:rsidRDefault="00EC1F47" w:rsidP="00EC1F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AD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984ADD">
          <w:rPr>
            <w:rStyle w:val="Hyperlink"/>
            <w:rFonts w:ascii="Times New Roman" w:hAnsi="Times New Roman" w:cs="Times New Roman"/>
            <w:sz w:val="24"/>
            <w:szCs w:val="24"/>
          </w:rPr>
          <w:t>@mkt.gov.ba</w:t>
        </w:r>
      </w:hyperlink>
    </w:p>
    <w:p w:rsidR="00EC1F47" w:rsidRPr="00984ADD" w:rsidRDefault="00EC1F47" w:rsidP="00EC1F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ADD">
        <w:rPr>
          <w:rFonts w:ascii="Times New Roman" w:hAnsi="Times New Roman" w:cs="Times New Roman"/>
          <w:sz w:val="24"/>
          <w:szCs w:val="24"/>
        </w:rPr>
        <w:t>+387 33 707 661</w:t>
      </w:r>
    </w:p>
    <w:p w:rsidR="00EC1F47" w:rsidRPr="00984ADD" w:rsidRDefault="00EC1F47" w:rsidP="00EC1F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ADD">
        <w:rPr>
          <w:rFonts w:ascii="Times New Roman" w:hAnsi="Times New Roman" w:cs="Times New Roman"/>
          <w:b/>
          <w:sz w:val="24"/>
          <w:szCs w:val="24"/>
        </w:rPr>
        <w:t xml:space="preserve">- Za Švajcarski Federalni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984ADD">
        <w:rPr>
          <w:rFonts w:ascii="Times New Roman" w:hAnsi="Times New Roman" w:cs="Times New Roman"/>
          <w:b/>
          <w:sz w:val="24"/>
          <w:szCs w:val="24"/>
        </w:rPr>
        <w:t>red za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984ADD">
        <w:rPr>
          <w:rFonts w:ascii="Times New Roman" w:hAnsi="Times New Roman" w:cs="Times New Roman"/>
          <w:b/>
          <w:sz w:val="24"/>
          <w:szCs w:val="24"/>
        </w:rPr>
        <w:t>ransport:</w:t>
      </w:r>
    </w:p>
    <w:p w:rsidR="00EC1F47" w:rsidRPr="00984ADD" w:rsidRDefault="00EC1F47" w:rsidP="00EC1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DD">
        <w:rPr>
          <w:rFonts w:ascii="Times New Roman" w:hAnsi="Times New Roman" w:cs="Times New Roman"/>
          <w:b/>
          <w:sz w:val="24"/>
          <w:szCs w:val="24"/>
        </w:rPr>
        <w:tab/>
      </w:r>
      <w:r w:rsidRPr="00984ADD">
        <w:rPr>
          <w:rFonts w:ascii="Times New Roman" w:hAnsi="Times New Roman" w:cs="Times New Roman"/>
          <w:sz w:val="24"/>
          <w:szCs w:val="24"/>
        </w:rPr>
        <w:t xml:space="preserve">Anna Lena Aeschlimann, </w:t>
      </w:r>
      <w:r>
        <w:rPr>
          <w:rFonts w:ascii="Times New Roman" w:hAnsi="Times New Roman" w:cs="Times New Roman"/>
          <w:sz w:val="24"/>
          <w:szCs w:val="24"/>
        </w:rPr>
        <w:t>savjetnik</w:t>
      </w:r>
      <w:r w:rsidRPr="00984ADD">
        <w:rPr>
          <w:rFonts w:ascii="Times New Roman" w:hAnsi="Times New Roman" w:cs="Times New Roman"/>
          <w:sz w:val="24"/>
          <w:szCs w:val="24"/>
        </w:rPr>
        <w:t>, Federal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984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ured</w:t>
      </w:r>
      <w:r w:rsidRPr="00984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84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transport</w:t>
      </w:r>
      <w:r w:rsidRPr="00984ADD">
        <w:rPr>
          <w:rFonts w:ascii="Times New Roman" w:hAnsi="Times New Roman" w:cs="Times New Roman"/>
          <w:sz w:val="24"/>
          <w:szCs w:val="24"/>
        </w:rPr>
        <w:t>;</w:t>
      </w:r>
    </w:p>
    <w:p w:rsidR="00EC1F47" w:rsidRPr="00984ADD" w:rsidRDefault="00EC1F47" w:rsidP="00EC1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DD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8" w:history="1">
        <w:r w:rsidRPr="00984ADD">
          <w:rPr>
            <w:rStyle w:val="Hyperlink"/>
            <w:rFonts w:ascii="Times New Roman" w:hAnsi="Times New Roman" w:cs="Times New Roman"/>
            <w:sz w:val="24"/>
            <w:szCs w:val="24"/>
          </w:rPr>
          <w:t>annalena.aeschlimann@bav.admin.ch</w:t>
        </w:r>
      </w:hyperlink>
      <w:r w:rsidRPr="00984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F47" w:rsidRPr="00984ADD" w:rsidRDefault="00EC1F47" w:rsidP="00EC1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DD">
        <w:rPr>
          <w:rFonts w:ascii="Times New Roman" w:hAnsi="Times New Roman" w:cs="Times New Roman"/>
          <w:sz w:val="24"/>
          <w:szCs w:val="24"/>
        </w:rPr>
        <w:tab/>
        <w:t>+41 58 463 11 97</w:t>
      </w:r>
    </w:p>
    <w:p w:rsidR="00FC393A" w:rsidRPr="00984ADD" w:rsidRDefault="00FC393A" w:rsidP="00FB3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D74" w:rsidRDefault="000E5D74" w:rsidP="00FB3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74">
        <w:rPr>
          <w:rFonts w:ascii="Times New Roman" w:hAnsi="Times New Roman" w:cs="Times New Roman"/>
          <w:color w:val="000000" w:themeColor="text1"/>
          <w:sz w:val="24"/>
          <w:szCs w:val="24"/>
        </w:rPr>
        <w:t>Šef švajcarske delegacije je izrazio zadovoljstvo u pogledu ispunjavanja uslova iz Povelje Kvaliteta od strane Bosne i Hercegovine.</w:t>
      </w:r>
    </w:p>
    <w:p w:rsidR="001C556D" w:rsidRDefault="00EC1F47" w:rsidP="00FB3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Predstavnik udruženja </w:t>
      </w:r>
      <w:r w:rsidR="000E5D74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međunarodni</w:t>
      </w:r>
      <w:r w:rsidR="000E5D74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0E5D74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prevoznika </w:t>
      </w:r>
      <w:r w:rsidR="000E5D74">
        <w:rPr>
          <w:rFonts w:ascii="Times New Roman" w:hAnsi="Times New Roman" w:cs="Times New Roman"/>
          <w:color w:val="000000" w:themeColor="text1"/>
          <w:sz w:val="24"/>
          <w:szCs w:val="24"/>
        </w:rPr>
        <w:t>tereta iz Bosne i Hercegovine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D74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0E5D74">
        <w:rPr>
          <w:rFonts w:ascii="Times New Roman" w:hAnsi="Times New Roman" w:cs="Times New Roman"/>
          <w:color w:val="000000" w:themeColor="text1"/>
          <w:sz w:val="24"/>
          <w:szCs w:val="24"/>
        </w:rPr>
        <w:t>postavio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pitanje u vezi </w:t>
      </w:r>
      <w:r w:rsidR="000E5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procedura</w:t>
      </w:r>
      <w:r w:rsidR="000E5D74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odgovornosti u slučaju otkrivanj</w:t>
      </w:r>
      <w:r w:rsidR="000E5D74">
        <w:rPr>
          <w:rFonts w:ascii="Times New Roman" w:hAnsi="Times New Roman" w:cs="Times New Roman"/>
          <w:color w:val="000000" w:themeColor="text1"/>
          <w:sz w:val="24"/>
          <w:szCs w:val="24"/>
        </w:rPr>
        <w:t>a migranata u teretnom vozilu. P</w:t>
      </w:r>
      <w:r w:rsidR="00385BB6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redstavnik </w:t>
      </w:r>
      <w:r w:rsidR="000E5D74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udruženja međunarodni</w:t>
      </w:r>
      <w:r w:rsidR="000E5D74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0E5D74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prevoznika </w:t>
      </w:r>
      <w:r w:rsidR="000E5D74">
        <w:rPr>
          <w:rFonts w:ascii="Times New Roman" w:hAnsi="Times New Roman" w:cs="Times New Roman"/>
          <w:color w:val="000000" w:themeColor="text1"/>
          <w:sz w:val="24"/>
          <w:szCs w:val="24"/>
        </w:rPr>
        <w:t>tereta iz Bosne i Hercegovine</w:t>
      </w:r>
      <w:r w:rsidR="000E5D74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r w:rsidR="00385BB6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zatražio informaciju </w:t>
      </w:r>
      <w:r w:rsidR="000E5D74">
        <w:rPr>
          <w:rFonts w:ascii="Times New Roman" w:hAnsi="Times New Roman" w:cs="Times New Roman"/>
          <w:color w:val="000000" w:themeColor="text1"/>
          <w:sz w:val="24"/>
          <w:szCs w:val="24"/>
        </w:rPr>
        <w:t>o procedurama koje nadležni</w:t>
      </w:r>
      <w:r w:rsidR="00385BB6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kontroln</w:t>
      </w:r>
      <w:r w:rsidR="000E5D74">
        <w:rPr>
          <w:rFonts w:ascii="Times New Roman" w:hAnsi="Times New Roman" w:cs="Times New Roman"/>
          <w:color w:val="000000" w:themeColor="text1"/>
          <w:sz w:val="24"/>
          <w:szCs w:val="24"/>
        </w:rPr>
        <w:t>i organi Švajcarske</w:t>
      </w:r>
      <w:r w:rsidR="003E5305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primjenjuju </w:t>
      </w:r>
      <w:r w:rsidR="003E5305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0E5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odnosu na vozače. S obzirom da </w:t>
      </w:r>
      <w:r w:rsidR="00023672">
        <w:rPr>
          <w:rFonts w:ascii="Times New Roman" w:hAnsi="Times New Roman" w:cs="Times New Roman"/>
          <w:color w:val="000000" w:themeColor="text1"/>
          <w:sz w:val="24"/>
          <w:szCs w:val="24"/>
        </w:rPr>
        <w:t>se radi o različitim</w:t>
      </w:r>
      <w:r w:rsidR="000E5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D59">
        <w:rPr>
          <w:rFonts w:ascii="Times New Roman" w:hAnsi="Times New Roman" w:cs="Times New Roman"/>
          <w:color w:val="000000" w:themeColor="text1"/>
          <w:sz w:val="24"/>
          <w:szCs w:val="24"/>
        </w:rPr>
        <w:t>organima</w:t>
      </w:r>
      <w:r w:rsidR="000E5D74">
        <w:rPr>
          <w:rFonts w:ascii="Times New Roman" w:hAnsi="Times New Roman" w:cs="Times New Roman"/>
          <w:color w:val="000000" w:themeColor="text1"/>
          <w:sz w:val="24"/>
          <w:szCs w:val="24"/>
        </w:rPr>
        <w:t>, švajcarska strana je zatražila od BiH strane da joj dostavi elektronsku poru</w:t>
      </w:r>
      <w:r w:rsidR="00377529">
        <w:rPr>
          <w:rFonts w:ascii="Times New Roman" w:hAnsi="Times New Roman" w:cs="Times New Roman"/>
          <w:color w:val="000000" w:themeColor="text1"/>
          <w:sz w:val="24"/>
          <w:szCs w:val="24"/>
        </w:rPr>
        <w:t>ku sa</w:t>
      </w:r>
      <w:r w:rsidR="00AE0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529">
        <w:rPr>
          <w:rFonts w:ascii="Times New Roman" w:hAnsi="Times New Roman" w:cs="Times New Roman"/>
          <w:color w:val="000000" w:themeColor="text1"/>
          <w:sz w:val="24"/>
          <w:szCs w:val="24"/>
        </w:rPr>
        <w:t>preciznim</w:t>
      </w:r>
      <w:r w:rsidR="00023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529">
        <w:rPr>
          <w:rFonts w:ascii="Times New Roman" w:hAnsi="Times New Roman" w:cs="Times New Roman"/>
          <w:color w:val="000000" w:themeColor="text1"/>
          <w:sz w:val="24"/>
          <w:szCs w:val="24"/>
        </w:rPr>
        <w:t>činjenicama i pitanjima</w:t>
      </w:r>
      <w:r w:rsidR="000E5D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5BB6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672">
        <w:rPr>
          <w:rFonts w:ascii="Times New Roman" w:hAnsi="Times New Roman" w:cs="Times New Roman"/>
          <w:color w:val="000000" w:themeColor="text1"/>
          <w:sz w:val="24"/>
          <w:szCs w:val="24"/>
        </w:rPr>
        <w:t>Uslijediće detaljan odgovor pisanim putem na oba pitanja.</w:t>
      </w:r>
      <w:r w:rsidR="000E5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6CBC" w:rsidRPr="00984ADD" w:rsidRDefault="00706CBC" w:rsidP="00FB3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C3F" w:rsidRDefault="00064CB6" w:rsidP="00FB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DD">
        <w:rPr>
          <w:rFonts w:ascii="Times New Roman" w:hAnsi="Times New Roman" w:cs="Times New Roman"/>
          <w:sz w:val="24"/>
          <w:szCs w:val="24"/>
        </w:rPr>
        <w:t xml:space="preserve">Šef delegacije Bosne i Hercegovine je informisao delegaciju Švajcarske Konfederacije sa web portalom, </w:t>
      </w:r>
      <w:hyperlink r:id="rId9" w:history="1">
        <w:r w:rsidRPr="00984ADD">
          <w:rPr>
            <w:rStyle w:val="Hyperlink"/>
            <w:rFonts w:ascii="Times New Roman" w:hAnsi="Times New Roman" w:cs="Times New Roman"/>
            <w:sz w:val="24"/>
            <w:szCs w:val="24"/>
          </w:rPr>
          <w:t>www.transportnedozvole.gov.ba</w:t>
        </w:r>
      </w:hyperlink>
      <w:r w:rsidRPr="00984ADD">
        <w:rPr>
          <w:rFonts w:ascii="Times New Roman" w:hAnsi="Times New Roman" w:cs="Times New Roman"/>
          <w:sz w:val="24"/>
          <w:szCs w:val="24"/>
        </w:rPr>
        <w:t>. Portal je razvijen u cilju realizacije obaveza Ministarstva komunikacija i transporta BiH kad su u pitanju objave podataka kojima raspolaže Ministarstvo za oblast drumskog prevoza putnika i tereta. lstaknuto je da je portal namijenjen prevoznicima, vozačima, kontrolnim organima, kao i svim drugim subjektima koji traže pouzdane i tačne informacije za oblast međunarodnog i međuentitetskog drumskog prevoza putnika i tereta. Tako se, između ostalog, mogu pronaći podaci o prevoznicima koji su licencirani od strane Ministarstva komunikacija i transporta BiH, registri redova vožnji za autobuske linije (međunarodni, međuentitetski), pregledi izdatih dozvola za prevoz tereta, važeći sporazumi, propisi, aktuelni obrasci i dr.</w:t>
      </w:r>
    </w:p>
    <w:p w:rsidR="005C66FC" w:rsidRDefault="005C66FC" w:rsidP="00FB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6FC" w:rsidRPr="00984ADD" w:rsidRDefault="005C66FC" w:rsidP="00FB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Švajcarska delegacija je dostavila sljedeće linkove za registar licenci: </w:t>
      </w:r>
      <w:hyperlink r:id="rId10" w:history="1">
        <w:r w:rsidRPr="00A94628">
          <w:rPr>
            <w:rStyle w:val="Hyperlink"/>
            <w:rFonts w:ascii="Times New Roman" w:hAnsi="Times New Roman" w:cs="Times New Roman"/>
            <w:sz w:val="24"/>
            <w:szCs w:val="24"/>
          </w:rPr>
          <w:t>https://www.bav.admin.ch/bav/de/home/themen-a-z/verzeichnisse/unternehmerverzeichnis.html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za registar dozvola: </w:t>
      </w:r>
      <w:hyperlink r:id="rId11" w:history="1">
        <w:r w:rsidRPr="00A94628">
          <w:rPr>
            <w:rStyle w:val="Hyperlink"/>
            <w:rFonts w:ascii="Times New Roman" w:hAnsi="Times New Roman" w:cs="Times New Roman"/>
            <w:sz w:val="24"/>
            <w:szCs w:val="24"/>
          </w:rPr>
          <w:t>https://www.bav.admin.ch/bav/de/home/themen-a-z/verzeichnisse/tu-verzeichnis.html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CB1" w:rsidRPr="00984ADD" w:rsidRDefault="00E45CB1" w:rsidP="00FB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D36" w:rsidRPr="00984ADD" w:rsidRDefault="0081575B" w:rsidP="00FB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Delegacije su se dogovorile da provjere da li</w:t>
      </w:r>
      <w:r w:rsidR="00E904CE">
        <w:rPr>
          <w:rFonts w:ascii="Times New Roman" w:hAnsi="Times New Roman" w:cs="Times New Roman"/>
          <w:sz w:val="24"/>
          <w:szCs w:val="24"/>
        </w:rPr>
        <w:t xml:space="preserve"> je preostala dužina važenja dozvole za linijski autobuski prevoz uslov za izdavanje radne dozvole. Švajcarska strana će blagovremeno dostaviti BiH strani informacije o </w:t>
      </w:r>
      <w:r w:rsidR="00F774F8">
        <w:rPr>
          <w:rFonts w:ascii="Times New Roman" w:hAnsi="Times New Roman" w:cs="Times New Roman"/>
          <w:sz w:val="24"/>
          <w:szCs w:val="24"/>
        </w:rPr>
        <w:t>uslovu posjedovanja vize</w:t>
      </w:r>
      <w:r w:rsidR="00E904CE">
        <w:rPr>
          <w:rFonts w:ascii="Times New Roman" w:hAnsi="Times New Roman" w:cs="Times New Roman"/>
          <w:sz w:val="24"/>
          <w:szCs w:val="24"/>
        </w:rPr>
        <w:t xml:space="preserve"> za vozače koji obavljaju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4CE">
        <w:rPr>
          <w:rFonts w:ascii="Times New Roman" w:hAnsi="Times New Roman" w:cs="Times New Roman"/>
          <w:sz w:val="24"/>
          <w:szCs w:val="24"/>
        </w:rPr>
        <w:t>prevoz tereta.</w:t>
      </w:r>
    </w:p>
    <w:p w:rsidR="00416FB0" w:rsidRPr="00984ADD" w:rsidRDefault="00416FB0" w:rsidP="00043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0742" w:rsidRPr="00984ADD" w:rsidRDefault="007874C8" w:rsidP="00043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Sastanak je održan u prijateljskoj </w:t>
      </w:r>
      <w:r w:rsidR="00A64171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konstruktivnoj atmosferi. Delegacija Švajcarske konfederaci</w:t>
      </w:r>
      <w:r w:rsidR="00E904CE">
        <w:rPr>
          <w:rFonts w:ascii="Times New Roman" w:hAnsi="Times New Roman" w:cs="Times New Roman"/>
          <w:color w:val="000000" w:themeColor="text1"/>
          <w:sz w:val="24"/>
          <w:szCs w:val="24"/>
        </w:rPr>
        <w:t>je je pozvala delegacije Bosne i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Hercegovine na naredni sastanak Mješovite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komisije kojic će se održati u </w:t>
      </w:r>
      <w:r w:rsidR="00E9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Švajcarskoj.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Tačan datum </w:t>
      </w:r>
      <w:r w:rsidR="00A64171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vrijeme sastanka će se utvrditi </w:t>
      </w:r>
      <w:r w:rsidR="00E904CE">
        <w:rPr>
          <w:rFonts w:ascii="Times New Roman" w:hAnsi="Times New Roman" w:cs="Times New Roman"/>
          <w:color w:val="000000" w:themeColor="text1"/>
          <w:sz w:val="24"/>
          <w:szCs w:val="24"/>
        </w:rPr>
        <w:t>putem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04CE">
        <w:rPr>
          <w:rFonts w:ascii="Times New Roman" w:hAnsi="Times New Roman" w:cs="Times New Roman"/>
          <w:color w:val="000000" w:themeColor="text1"/>
          <w:sz w:val="24"/>
          <w:szCs w:val="24"/>
        </w:rPr>
        <w:t>korespondecije imejlom.</w:t>
      </w:r>
      <w:r w:rsidR="001059F0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D418B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0742" w:rsidRPr="00984ADD" w:rsidRDefault="00620742" w:rsidP="00043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0742" w:rsidRPr="00984ADD" w:rsidRDefault="007874C8" w:rsidP="00043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Sačinjeno</w:t>
      </w:r>
      <w:r w:rsidR="00620742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620742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18B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Sarajev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5D418B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418B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A5DF1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pril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A52EF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. godine</w:t>
      </w:r>
      <w:r w:rsidR="00620742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na engleskom jeziku</w:t>
      </w:r>
      <w:r w:rsidR="005D418B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620742" w:rsidRPr="00984ADD" w:rsidRDefault="00620742" w:rsidP="00043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B84" w:rsidRPr="00984ADD" w:rsidRDefault="00326B84" w:rsidP="00043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874" w:rsidRPr="00984ADD" w:rsidRDefault="00944874" w:rsidP="00043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0742" w:rsidRPr="00984ADD" w:rsidRDefault="007874C8" w:rsidP="00043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977CDE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delegaciju</w:t>
      </w:r>
      <w:r w:rsidR="00592B91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Bosne I Hercegovine</w:t>
      </w:r>
      <w:r w:rsidR="00592B91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B91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Za delegacije</w:t>
      </w:r>
      <w:r w:rsidR="00977CDE"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4ADD">
        <w:rPr>
          <w:rFonts w:ascii="Times New Roman" w:hAnsi="Times New Roman" w:cs="Times New Roman"/>
          <w:color w:val="000000" w:themeColor="text1"/>
          <w:sz w:val="24"/>
          <w:szCs w:val="24"/>
        </w:rPr>
        <w:t>Švajcarske Konfederacije</w:t>
      </w:r>
    </w:p>
    <w:p w:rsidR="004F7B8F" w:rsidRPr="00984ADD" w:rsidRDefault="004F7B8F" w:rsidP="004F7B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7C1B" w:rsidRPr="006E23A6" w:rsidRDefault="0060667C" w:rsidP="00FC66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DA52EF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Samir </w:t>
      </w:r>
      <w:r w:rsidR="00FA1EB3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Planinčić</w:t>
      </w:r>
      <w:r w:rsidR="004F7B8F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84ADD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84ADD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84ADD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84ADD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84ADD" w:rsidRPr="0098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 w:rsidR="00984ADD" w:rsidRPr="00984ADD">
        <w:rPr>
          <w:rFonts w:ascii="Times New Roman" w:hAnsi="Times New Roman" w:cs="Times New Roman"/>
          <w:b/>
          <w:sz w:val="24"/>
          <w:szCs w:val="24"/>
        </w:rPr>
        <w:t>Jean-Claude Schneuwly</w:t>
      </w:r>
      <w:r w:rsidR="00984ADD" w:rsidRPr="006E2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977CDE" w:rsidRPr="006E2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B8F" w:rsidRPr="006E2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p w:rsidR="002B7C1B" w:rsidRPr="006E23A6" w:rsidRDefault="002B7C1B" w:rsidP="00A042D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1DD7" w:rsidRPr="006E23A6" w:rsidRDefault="00CD1DD7" w:rsidP="00A042D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1DD7" w:rsidRPr="006E23A6" w:rsidRDefault="00CD1DD7" w:rsidP="00A042D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1DD7" w:rsidRPr="006E23A6" w:rsidRDefault="00CD1DD7" w:rsidP="00A042D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1DD7" w:rsidRPr="006E23A6" w:rsidRDefault="00CD1DD7" w:rsidP="00A042D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1DD7" w:rsidRPr="006E23A6" w:rsidRDefault="00CD1DD7" w:rsidP="00A042D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1DD7" w:rsidRPr="006E23A6" w:rsidRDefault="00CD1DD7" w:rsidP="00A042D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1DD7" w:rsidRPr="006E23A6" w:rsidRDefault="00CD1DD7" w:rsidP="007B1E4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4CE7" w:rsidRPr="006E23A6" w:rsidRDefault="006A4CE7" w:rsidP="004648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2204" w:rsidRPr="006E23A6" w:rsidRDefault="002C2204" w:rsidP="004648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2204" w:rsidRPr="006E23A6" w:rsidRDefault="002C2204" w:rsidP="004648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6230" w:rsidRPr="006E23A6" w:rsidRDefault="00046230" w:rsidP="004648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6230" w:rsidRPr="006E23A6" w:rsidRDefault="00046230" w:rsidP="004648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6230" w:rsidRPr="006E23A6" w:rsidRDefault="00046230" w:rsidP="004648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6230" w:rsidRPr="006E23A6" w:rsidRDefault="00046230" w:rsidP="004648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6230" w:rsidRPr="006E23A6" w:rsidRDefault="00046230" w:rsidP="004648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6230" w:rsidRPr="006E23A6" w:rsidRDefault="00046230" w:rsidP="004648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6230" w:rsidRPr="006E23A6" w:rsidRDefault="00046230" w:rsidP="004648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6230" w:rsidRPr="006E23A6" w:rsidRDefault="00046230" w:rsidP="004648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6230" w:rsidRPr="006E23A6" w:rsidRDefault="00046230" w:rsidP="004648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2204" w:rsidRPr="006E23A6" w:rsidRDefault="002C2204" w:rsidP="004648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42D7" w:rsidRPr="00626CF8" w:rsidRDefault="007C50E8" w:rsidP="00A042D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Sastanak</w:t>
      </w:r>
      <w:r w:rsidR="00087D0F"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Mješovite</w:t>
      </w:r>
      <w:r w:rsidR="00087D0F"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komisije</w:t>
      </w:r>
      <w:r w:rsidR="00087D0F"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</w:t>
      </w:r>
      <w:r w:rsidR="00087D0F"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međunarodni</w:t>
      </w:r>
      <w:r w:rsidR="00087D0F"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drumski</w:t>
      </w:r>
      <w:r w:rsidR="00087D0F"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prevoz</w:t>
      </w:r>
      <w:r w:rsidR="00087D0F"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putnika</w:t>
      </w:r>
      <w:r w:rsidR="00087D0F"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087D0F"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tereta</w:t>
      </w:r>
      <w:r w:rsidR="00087D0F"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042D7"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042D7" w:rsidRPr="00626CF8" w:rsidRDefault="007C50E8" w:rsidP="00A042D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između</w:t>
      </w:r>
      <w:r w:rsidR="00087D0F"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delegacija</w:t>
      </w:r>
      <w:r w:rsidR="00A042D7"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042D7" w:rsidRPr="00626CF8" w:rsidRDefault="007C50E8" w:rsidP="002674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Bosne</w:t>
      </w:r>
      <w:r w:rsidR="00087D0F"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A042D7"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Hercegovine</w:t>
      </w:r>
      <w:r w:rsidR="00087D0F"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087D0F"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Švajcarske</w:t>
      </w:r>
      <w:r w:rsidR="00087D0F"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Konfederacije</w:t>
      </w:r>
    </w:p>
    <w:p w:rsidR="002674B8" w:rsidRPr="00626CF8" w:rsidRDefault="00EA1BC2" w:rsidP="002C220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C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Sastav</w:t>
      </w:r>
      <w:r w:rsidR="007C50E8" w:rsidRPr="00626C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delegacije</w:t>
      </w:r>
      <w:r w:rsidR="002B7C1B" w:rsidRPr="00626C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7C50E8" w:rsidRPr="00626C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Bosne </w:t>
      </w:r>
      <w:r w:rsidRPr="00626C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</w:t>
      </w:r>
      <w:r w:rsidR="007C50E8" w:rsidRPr="00626C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Hercegovine</w:t>
      </w:r>
    </w:p>
    <w:p w:rsidR="002674B8" w:rsidRPr="00626CF8" w:rsidRDefault="002B7C1B" w:rsidP="00A042D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>Samir Planinčić</w:t>
      </w:r>
      <w:r w:rsidR="00595D4E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0E8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>Sektor</w:t>
      </w:r>
      <w:r w:rsidR="008C20D9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50E8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>transporta</w:t>
      </w:r>
      <w:r w:rsidR="007D6AC1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0E8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>Ministarstvo komunikacija i transporta Bosne i Hercegovine, šef delegacije</w:t>
      </w:r>
      <w:r w:rsidR="007D6AC1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74B8" w:rsidRPr="00626CF8" w:rsidRDefault="008C20D9" w:rsidP="00A042D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>Dejan</w:t>
      </w:r>
      <w:r w:rsidR="00DA52EF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>Savić</w:t>
      </w:r>
      <w:r w:rsidR="00DA52EF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0E8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>viši stručni saradnik za drumski prevoz putnika</w:t>
      </w:r>
      <w:r w:rsidR="00DA52EF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0E8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>Sektor transporta</w:t>
      </w:r>
      <w:r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0E8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>Ministarstvo komunikacija i transporta Bosne i Hercegovine</w:t>
      </w:r>
      <w:r w:rsidR="00DA52EF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74B8" w:rsidRPr="00626CF8" w:rsidRDefault="00087D0F" w:rsidP="00A042D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>Željko Kosorić</w:t>
      </w:r>
      <w:r w:rsidR="00DA52EF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0E8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>inspektor</w:t>
      </w:r>
      <w:r w:rsidR="00DA52EF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0E8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>Inspektorat</w:t>
      </w:r>
      <w:r w:rsidR="00DA52EF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0E8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>Ministarstvo komunikacija i transporta Bosne i Hercegovine</w:t>
      </w:r>
      <w:r w:rsidR="00DA52EF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B7908" w:rsidRPr="00626CF8" w:rsidRDefault="00087D0F" w:rsidP="000B790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>Slobodan Popović</w:t>
      </w:r>
      <w:r w:rsidR="00DA52EF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0E8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>prevodilac</w:t>
      </w:r>
      <w:r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50E8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50E8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>engleski jezik</w:t>
      </w:r>
      <w:r w:rsidR="002674B8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0E8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>Ministarstvo komunikacija i transporta Bosne i Hercegovine</w:t>
      </w:r>
      <w:r w:rsidR="002674B8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0F9" w:rsidRPr="00626CF8" w:rsidRDefault="006500F9" w:rsidP="008C20D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Živko </w:t>
      </w:r>
      <w:r w:rsidR="00B3455B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Babić, </w:t>
      </w:r>
      <w:r w:rsidR="00683FBA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>Udruženje prevoznika u međunarodnom i međuentitetskom drumskom prevozu putnika Spoljnotrgovinske komore Bosne i Hercegovine;</w:t>
      </w:r>
    </w:p>
    <w:p w:rsidR="00686959" w:rsidRPr="00626CF8" w:rsidRDefault="006500F9" w:rsidP="008C20D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Jovo Cvijić, </w:t>
      </w:r>
      <w:r w:rsidR="00683FBA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Udruženje međunarodnih drumskih prevoznika tereta Spoljnotrgovinske komore Bosne i Hercegovine. </w:t>
      </w:r>
      <w:r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FBA" w:rsidRPr="006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7D0F" w:rsidRPr="00626CF8" w:rsidRDefault="00087D0F" w:rsidP="00686959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B7908" w:rsidRPr="00626CF8" w:rsidRDefault="00626CF8" w:rsidP="00087D0F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26C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Sastav</w:t>
      </w:r>
      <w:r w:rsidR="002B7C1B" w:rsidRPr="00626C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26C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delegacije</w:t>
      </w:r>
      <w:r w:rsidR="009C3AD4" w:rsidRPr="00626C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26C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Švajcarske</w:t>
      </w:r>
      <w:r w:rsidR="009C3AD4" w:rsidRPr="00626C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26C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Konfederacije</w:t>
      </w:r>
    </w:p>
    <w:p w:rsidR="000B7908" w:rsidRPr="00626CF8" w:rsidRDefault="002B7C1B" w:rsidP="000B790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F8">
        <w:rPr>
          <w:rFonts w:ascii="Times New Roman" w:hAnsi="Times New Roman" w:cs="Times New Roman"/>
          <w:sz w:val="24"/>
          <w:szCs w:val="24"/>
        </w:rPr>
        <w:t>Jean-Claude Schneuwly</w:t>
      </w:r>
      <w:r w:rsidR="00B53BB9">
        <w:rPr>
          <w:rFonts w:ascii="Times New Roman" w:hAnsi="Times New Roman" w:cs="Times New Roman"/>
          <w:sz w:val="24"/>
          <w:szCs w:val="24"/>
        </w:rPr>
        <w:t xml:space="preserve">, </w:t>
      </w:r>
      <w:r w:rsidR="00626CF8" w:rsidRPr="00626CF8">
        <w:rPr>
          <w:rFonts w:ascii="Times New Roman" w:hAnsi="Times New Roman" w:cs="Times New Roman"/>
          <w:sz w:val="24"/>
          <w:szCs w:val="24"/>
        </w:rPr>
        <w:t>šef</w:t>
      </w:r>
      <w:r w:rsidR="00087D0F" w:rsidRPr="00626CF8">
        <w:rPr>
          <w:rFonts w:ascii="Times New Roman" w:hAnsi="Times New Roman" w:cs="Times New Roman"/>
          <w:sz w:val="24"/>
          <w:szCs w:val="24"/>
        </w:rPr>
        <w:t xml:space="preserve"> </w:t>
      </w:r>
      <w:r w:rsidR="00626CF8" w:rsidRPr="00626CF8">
        <w:rPr>
          <w:rFonts w:ascii="Times New Roman" w:hAnsi="Times New Roman" w:cs="Times New Roman"/>
          <w:sz w:val="24"/>
          <w:szCs w:val="24"/>
        </w:rPr>
        <w:t>Jedinice za međunarodne poslove</w:t>
      </w:r>
      <w:r w:rsidR="00087D0F" w:rsidRPr="00626CF8">
        <w:rPr>
          <w:rFonts w:ascii="Times New Roman" w:hAnsi="Times New Roman" w:cs="Times New Roman"/>
          <w:sz w:val="24"/>
          <w:szCs w:val="24"/>
        </w:rPr>
        <w:t xml:space="preserve">, </w:t>
      </w:r>
      <w:r w:rsidR="00626CF8" w:rsidRPr="00626CF8">
        <w:rPr>
          <w:rFonts w:ascii="Times New Roman" w:hAnsi="Times New Roman" w:cs="Times New Roman"/>
          <w:sz w:val="24"/>
          <w:szCs w:val="24"/>
        </w:rPr>
        <w:t>Federalni</w:t>
      </w:r>
      <w:r w:rsidR="00087D0F" w:rsidRPr="00626CF8">
        <w:rPr>
          <w:rFonts w:ascii="Times New Roman" w:hAnsi="Times New Roman" w:cs="Times New Roman"/>
          <w:sz w:val="24"/>
          <w:szCs w:val="24"/>
        </w:rPr>
        <w:t xml:space="preserve"> </w:t>
      </w:r>
      <w:r w:rsidR="00626CF8" w:rsidRPr="00626CF8">
        <w:rPr>
          <w:rFonts w:ascii="Times New Roman" w:hAnsi="Times New Roman" w:cs="Times New Roman"/>
          <w:sz w:val="24"/>
          <w:szCs w:val="24"/>
        </w:rPr>
        <w:t>ured</w:t>
      </w:r>
      <w:r w:rsidR="00087D0F" w:rsidRPr="00626CF8">
        <w:rPr>
          <w:rFonts w:ascii="Times New Roman" w:hAnsi="Times New Roman" w:cs="Times New Roman"/>
          <w:sz w:val="24"/>
          <w:szCs w:val="24"/>
        </w:rPr>
        <w:t xml:space="preserve"> </w:t>
      </w:r>
      <w:r w:rsidR="00626CF8" w:rsidRPr="00626CF8">
        <w:rPr>
          <w:rFonts w:ascii="Times New Roman" w:hAnsi="Times New Roman" w:cs="Times New Roman"/>
          <w:sz w:val="24"/>
          <w:szCs w:val="24"/>
        </w:rPr>
        <w:t>za</w:t>
      </w:r>
      <w:r w:rsidR="00087D0F" w:rsidRPr="00626CF8">
        <w:rPr>
          <w:rFonts w:ascii="Times New Roman" w:hAnsi="Times New Roman" w:cs="Times New Roman"/>
          <w:sz w:val="24"/>
          <w:szCs w:val="24"/>
        </w:rPr>
        <w:t xml:space="preserve"> </w:t>
      </w:r>
      <w:r w:rsidR="00626CF8" w:rsidRPr="00626CF8">
        <w:rPr>
          <w:rFonts w:ascii="Times New Roman" w:hAnsi="Times New Roman" w:cs="Times New Roman"/>
          <w:sz w:val="24"/>
          <w:szCs w:val="24"/>
        </w:rPr>
        <w:t>transport</w:t>
      </w:r>
      <w:r w:rsidR="00087D0F" w:rsidRPr="00626CF8">
        <w:rPr>
          <w:rFonts w:ascii="Times New Roman" w:hAnsi="Times New Roman" w:cs="Times New Roman"/>
          <w:sz w:val="24"/>
          <w:szCs w:val="24"/>
        </w:rPr>
        <w:t xml:space="preserve">, </w:t>
      </w:r>
      <w:r w:rsidR="00626CF8" w:rsidRPr="00626CF8">
        <w:rPr>
          <w:rFonts w:ascii="Times New Roman" w:hAnsi="Times New Roman" w:cs="Times New Roman"/>
          <w:sz w:val="24"/>
          <w:szCs w:val="24"/>
        </w:rPr>
        <w:t>šef delegacije</w:t>
      </w:r>
      <w:r w:rsidR="000B7908" w:rsidRPr="00626CF8">
        <w:rPr>
          <w:rFonts w:ascii="Times New Roman" w:hAnsi="Times New Roman" w:cs="Times New Roman"/>
          <w:sz w:val="24"/>
          <w:szCs w:val="24"/>
        </w:rPr>
        <w:t xml:space="preserve">, </w:t>
      </w:r>
      <w:r w:rsidR="00087D0F" w:rsidRPr="00626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D0F" w:rsidRPr="00626CF8" w:rsidRDefault="00087D0F" w:rsidP="000B790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F8">
        <w:rPr>
          <w:rFonts w:ascii="Times New Roman" w:hAnsi="Times New Roman" w:cs="Times New Roman"/>
          <w:sz w:val="24"/>
          <w:szCs w:val="24"/>
        </w:rPr>
        <w:t>Anna Lena Aeschlimann</w:t>
      </w:r>
      <w:r w:rsidR="000B7908" w:rsidRPr="00626CF8">
        <w:rPr>
          <w:rFonts w:ascii="Times New Roman" w:hAnsi="Times New Roman" w:cs="Times New Roman"/>
          <w:sz w:val="24"/>
          <w:szCs w:val="24"/>
        </w:rPr>
        <w:t xml:space="preserve">, </w:t>
      </w:r>
      <w:r w:rsidR="00626CF8" w:rsidRPr="00626CF8">
        <w:rPr>
          <w:rFonts w:ascii="Times New Roman" w:hAnsi="Times New Roman" w:cs="Times New Roman"/>
          <w:sz w:val="24"/>
          <w:szCs w:val="24"/>
        </w:rPr>
        <w:t>Jedinica za međunarodne poslove</w:t>
      </w:r>
      <w:r w:rsidRPr="00626CF8">
        <w:rPr>
          <w:rFonts w:ascii="Times New Roman" w:hAnsi="Times New Roman" w:cs="Times New Roman"/>
          <w:sz w:val="24"/>
          <w:szCs w:val="24"/>
        </w:rPr>
        <w:t xml:space="preserve">, </w:t>
      </w:r>
      <w:r w:rsidR="00626CF8" w:rsidRPr="00626CF8">
        <w:rPr>
          <w:rFonts w:ascii="Times New Roman" w:hAnsi="Times New Roman" w:cs="Times New Roman"/>
          <w:sz w:val="24"/>
          <w:szCs w:val="24"/>
        </w:rPr>
        <w:t>Federalni ured za transport</w:t>
      </w:r>
      <w:r w:rsidRPr="00626CF8">
        <w:rPr>
          <w:rFonts w:ascii="Times New Roman" w:hAnsi="Times New Roman" w:cs="Times New Roman"/>
          <w:sz w:val="24"/>
          <w:szCs w:val="24"/>
        </w:rPr>
        <w:t>,</w:t>
      </w:r>
    </w:p>
    <w:p w:rsidR="00087D0F" w:rsidRPr="00626CF8" w:rsidRDefault="00087D0F" w:rsidP="000B790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F8">
        <w:rPr>
          <w:rFonts w:ascii="Times New Roman" w:hAnsi="Times New Roman" w:cs="Times New Roman"/>
          <w:sz w:val="24"/>
          <w:szCs w:val="24"/>
        </w:rPr>
        <w:t xml:space="preserve">Jasmina Trlajić, </w:t>
      </w:r>
      <w:r w:rsidR="00626CF8" w:rsidRPr="00626CF8">
        <w:rPr>
          <w:rFonts w:ascii="Times New Roman" w:hAnsi="Times New Roman" w:cs="Times New Roman"/>
          <w:sz w:val="24"/>
          <w:szCs w:val="24"/>
        </w:rPr>
        <w:t>Jedinica</w:t>
      </w:r>
      <w:r w:rsidRPr="00626CF8">
        <w:rPr>
          <w:rFonts w:ascii="Times New Roman" w:hAnsi="Times New Roman" w:cs="Times New Roman"/>
          <w:sz w:val="24"/>
          <w:szCs w:val="24"/>
        </w:rPr>
        <w:t xml:space="preserve"> </w:t>
      </w:r>
      <w:r w:rsidR="00626CF8" w:rsidRPr="00626CF8">
        <w:rPr>
          <w:rFonts w:ascii="Times New Roman" w:hAnsi="Times New Roman" w:cs="Times New Roman"/>
          <w:sz w:val="24"/>
          <w:szCs w:val="24"/>
        </w:rPr>
        <w:t>za prevoz tereta</w:t>
      </w:r>
      <w:r w:rsidRPr="00626CF8">
        <w:rPr>
          <w:rFonts w:ascii="Times New Roman" w:hAnsi="Times New Roman" w:cs="Times New Roman"/>
          <w:sz w:val="24"/>
          <w:szCs w:val="24"/>
        </w:rPr>
        <w:t xml:space="preserve"> (</w:t>
      </w:r>
      <w:r w:rsidR="00626CF8" w:rsidRPr="00626CF8">
        <w:rPr>
          <w:rFonts w:ascii="Times New Roman" w:hAnsi="Times New Roman" w:cs="Times New Roman"/>
          <w:sz w:val="24"/>
          <w:szCs w:val="24"/>
        </w:rPr>
        <w:t>nadležna za</w:t>
      </w:r>
      <w:r w:rsidRPr="00626CF8">
        <w:rPr>
          <w:rFonts w:ascii="Times New Roman" w:hAnsi="Times New Roman" w:cs="Times New Roman"/>
          <w:sz w:val="24"/>
          <w:szCs w:val="24"/>
        </w:rPr>
        <w:t xml:space="preserve"> </w:t>
      </w:r>
      <w:r w:rsidR="00626CF8" w:rsidRPr="00626CF8">
        <w:rPr>
          <w:rFonts w:ascii="Times New Roman" w:hAnsi="Times New Roman" w:cs="Times New Roman"/>
          <w:sz w:val="24"/>
          <w:szCs w:val="24"/>
        </w:rPr>
        <w:t>prevoz putnika</w:t>
      </w:r>
      <w:r w:rsidRPr="00626CF8">
        <w:rPr>
          <w:rFonts w:ascii="Times New Roman" w:hAnsi="Times New Roman" w:cs="Times New Roman"/>
          <w:sz w:val="24"/>
          <w:szCs w:val="24"/>
        </w:rPr>
        <w:t xml:space="preserve">), </w:t>
      </w:r>
      <w:r w:rsidR="00626CF8" w:rsidRPr="00626CF8">
        <w:rPr>
          <w:rFonts w:ascii="Times New Roman" w:hAnsi="Times New Roman" w:cs="Times New Roman"/>
          <w:sz w:val="24"/>
          <w:szCs w:val="24"/>
        </w:rPr>
        <w:t>Federalni ured za transport</w:t>
      </w:r>
      <w:r w:rsidRPr="00626CF8">
        <w:rPr>
          <w:rFonts w:ascii="Times New Roman" w:hAnsi="Times New Roman" w:cs="Times New Roman"/>
          <w:sz w:val="24"/>
          <w:szCs w:val="24"/>
        </w:rPr>
        <w:t>,</w:t>
      </w:r>
    </w:p>
    <w:p w:rsidR="000B7908" w:rsidRPr="00626CF8" w:rsidRDefault="00626CF8" w:rsidP="000B790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F8">
        <w:rPr>
          <w:rFonts w:ascii="Times New Roman" w:hAnsi="Times New Roman" w:cs="Times New Roman"/>
          <w:sz w:val="24"/>
          <w:szCs w:val="24"/>
        </w:rPr>
        <w:t>Sanela Ademović, Savjetnik za trgovinu, kulturu i obrazovanje, Ambasada Švajcarske u Bosni i Hercegovini</w:t>
      </w:r>
      <w:r w:rsidR="00087D0F" w:rsidRPr="00626CF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B7908" w:rsidRPr="0060667C" w:rsidRDefault="000B7908" w:rsidP="000B79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42D7" w:rsidRPr="0060667C" w:rsidRDefault="00A042D7" w:rsidP="00A042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042D7" w:rsidRPr="0060667C" w:rsidSect="00B100AF">
      <w:pgSz w:w="11906" w:h="16838" w:code="9"/>
      <w:pgMar w:top="1474" w:right="1418" w:bottom="147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648C"/>
    <w:multiLevelType w:val="hybridMultilevel"/>
    <w:tmpl w:val="55AE440E"/>
    <w:lvl w:ilvl="0" w:tplc="985C9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3291"/>
    <w:multiLevelType w:val="hybridMultilevel"/>
    <w:tmpl w:val="0D3626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0DF8"/>
    <w:multiLevelType w:val="hybridMultilevel"/>
    <w:tmpl w:val="7E924BB6"/>
    <w:lvl w:ilvl="0" w:tplc="B4F6D72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2FBE"/>
    <w:multiLevelType w:val="hybridMultilevel"/>
    <w:tmpl w:val="F316217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1798A"/>
    <w:multiLevelType w:val="hybridMultilevel"/>
    <w:tmpl w:val="0D3626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54ACB"/>
    <w:multiLevelType w:val="hybridMultilevel"/>
    <w:tmpl w:val="4ADEBCD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C5427"/>
    <w:multiLevelType w:val="hybridMultilevel"/>
    <w:tmpl w:val="E334B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9C4CD9"/>
    <w:multiLevelType w:val="hybridMultilevel"/>
    <w:tmpl w:val="F316217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5B70DD"/>
    <w:multiLevelType w:val="hybridMultilevel"/>
    <w:tmpl w:val="4FA26FB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9305F1"/>
    <w:multiLevelType w:val="hybridMultilevel"/>
    <w:tmpl w:val="C152F0AE"/>
    <w:lvl w:ilvl="0" w:tplc="985C9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B6518"/>
    <w:multiLevelType w:val="hybridMultilevel"/>
    <w:tmpl w:val="503C8D04"/>
    <w:lvl w:ilvl="0" w:tplc="985C9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5291D"/>
    <w:multiLevelType w:val="hybridMultilevel"/>
    <w:tmpl w:val="0D3626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81945"/>
    <w:multiLevelType w:val="hybridMultilevel"/>
    <w:tmpl w:val="2B14E9A8"/>
    <w:lvl w:ilvl="0" w:tplc="D6B46A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A08F5"/>
    <w:multiLevelType w:val="hybridMultilevel"/>
    <w:tmpl w:val="0D3626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77809"/>
    <w:multiLevelType w:val="hybridMultilevel"/>
    <w:tmpl w:val="0D3626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"/>
  </w:num>
  <w:num w:numId="5">
    <w:abstractNumId w:val="13"/>
  </w:num>
  <w:num w:numId="6">
    <w:abstractNumId w:val="12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50"/>
    <w:rsid w:val="00001C54"/>
    <w:rsid w:val="00001D21"/>
    <w:rsid w:val="00014D14"/>
    <w:rsid w:val="00023672"/>
    <w:rsid w:val="00043276"/>
    <w:rsid w:val="00046230"/>
    <w:rsid w:val="00064CB6"/>
    <w:rsid w:val="00065823"/>
    <w:rsid w:val="00066F95"/>
    <w:rsid w:val="00067B81"/>
    <w:rsid w:val="00075303"/>
    <w:rsid w:val="00087D0F"/>
    <w:rsid w:val="000A04A5"/>
    <w:rsid w:val="000B7908"/>
    <w:rsid w:val="000D329B"/>
    <w:rsid w:val="000E298B"/>
    <w:rsid w:val="000E5D74"/>
    <w:rsid w:val="000F109D"/>
    <w:rsid w:val="001059F0"/>
    <w:rsid w:val="001126EE"/>
    <w:rsid w:val="00112B03"/>
    <w:rsid w:val="00142DAC"/>
    <w:rsid w:val="0014780F"/>
    <w:rsid w:val="0016480F"/>
    <w:rsid w:val="00175D85"/>
    <w:rsid w:val="00177A0A"/>
    <w:rsid w:val="001861FA"/>
    <w:rsid w:val="001B0E6D"/>
    <w:rsid w:val="001B1AFA"/>
    <w:rsid w:val="001B53A0"/>
    <w:rsid w:val="001C556D"/>
    <w:rsid w:val="001C70BC"/>
    <w:rsid w:val="001D195E"/>
    <w:rsid w:val="001D4050"/>
    <w:rsid w:val="001D7297"/>
    <w:rsid w:val="001E2348"/>
    <w:rsid w:val="001E37B0"/>
    <w:rsid w:val="001F5116"/>
    <w:rsid w:val="002152A5"/>
    <w:rsid w:val="00217CBD"/>
    <w:rsid w:val="00221187"/>
    <w:rsid w:val="0022350B"/>
    <w:rsid w:val="00226F9A"/>
    <w:rsid w:val="002334A6"/>
    <w:rsid w:val="00250907"/>
    <w:rsid w:val="002517EE"/>
    <w:rsid w:val="002559F7"/>
    <w:rsid w:val="00260518"/>
    <w:rsid w:val="00265904"/>
    <w:rsid w:val="002674B8"/>
    <w:rsid w:val="00277F29"/>
    <w:rsid w:val="00295CD2"/>
    <w:rsid w:val="002B7C1B"/>
    <w:rsid w:val="002C2204"/>
    <w:rsid w:val="002D23F7"/>
    <w:rsid w:val="002D4B08"/>
    <w:rsid w:val="002D633F"/>
    <w:rsid w:val="002F2DF1"/>
    <w:rsid w:val="002F55A2"/>
    <w:rsid w:val="00306396"/>
    <w:rsid w:val="00321BD5"/>
    <w:rsid w:val="00322974"/>
    <w:rsid w:val="00326B84"/>
    <w:rsid w:val="0034450E"/>
    <w:rsid w:val="00344EA8"/>
    <w:rsid w:val="00351388"/>
    <w:rsid w:val="003518FD"/>
    <w:rsid w:val="00355F6F"/>
    <w:rsid w:val="003618A4"/>
    <w:rsid w:val="003633FC"/>
    <w:rsid w:val="00364DEF"/>
    <w:rsid w:val="00371769"/>
    <w:rsid w:val="003731BF"/>
    <w:rsid w:val="00377529"/>
    <w:rsid w:val="003839DA"/>
    <w:rsid w:val="00385BB6"/>
    <w:rsid w:val="003B6FA2"/>
    <w:rsid w:val="003C29CA"/>
    <w:rsid w:val="003C4C4A"/>
    <w:rsid w:val="003E5305"/>
    <w:rsid w:val="003F42C3"/>
    <w:rsid w:val="004002FE"/>
    <w:rsid w:val="00416FB0"/>
    <w:rsid w:val="00425582"/>
    <w:rsid w:val="004308E8"/>
    <w:rsid w:val="00432BB6"/>
    <w:rsid w:val="00443016"/>
    <w:rsid w:val="00452339"/>
    <w:rsid w:val="0046483F"/>
    <w:rsid w:val="004772BE"/>
    <w:rsid w:val="004803A7"/>
    <w:rsid w:val="00494BD6"/>
    <w:rsid w:val="004A744D"/>
    <w:rsid w:val="004C138C"/>
    <w:rsid w:val="004E4F2D"/>
    <w:rsid w:val="004E7FE2"/>
    <w:rsid w:val="004F0EC8"/>
    <w:rsid w:val="004F4117"/>
    <w:rsid w:val="004F7B8F"/>
    <w:rsid w:val="0050387B"/>
    <w:rsid w:val="0051009B"/>
    <w:rsid w:val="0052443C"/>
    <w:rsid w:val="00531695"/>
    <w:rsid w:val="00531816"/>
    <w:rsid w:val="00541D25"/>
    <w:rsid w:val="0054273A"/>
    <w:rsid w:val="0056238E"/>
    <w:rsid w:val="00591260"/>
    <w:rsid w:val="00592B91"/>
    <w:rsid w:val="00595D4E"/>
    <w:rsid w:val="005972BF"/>
    <w:rsid w:val="005A1A38"/>
    <w:rsid w:val="005A24DD"/>
    <w:rsid w:val="005C66FC"/>
    <w:rsid w:val="005C7432"/>
    <w:rsid w:val="005D0395"/>
    <w:rsid w:val="005D418B"/>
    <w:rsid w:val="005D4254"/>
    <w:rsid w:val="005D4A84"/>
    <w:rsid w:val="005D79F7"/>
    <w:rsid w:val="005E060B"/>
    <w:rsid w:val="005E1196"/>
    <w:rsid w:val="005E12FE"/>
    <w:rsid w:val="005E282D"/>
    <w:rsid w:val="005E5EC2"/>
    <w:rsid w:val="006003AA"/>
    <w:rsid w:val="00604559"/>
    <w:rsid w:val="0060667C"/>
    <w:rsid w:val="006125A5"/>
    <w:rsid w:val="00620742"/>
    <w:rsid w:val="00626CF8"/>
    <w:rsid w:val="006500F9"/>
    <w:rsid w:val="00650EA8"/>
    <w:rsid w:val="0065259E"/>
    <w:rsid w:val="006700B8"/>
    <w:rsid w:val="0068326B"/>
    <w:rsid w:val="00683FBA"/>
    <w:rsid w:val="00686959"/>
    <w:rsid w:val="006A4CE7"/>
    <w:rsid w:val="006B1C53"/>
    <w:rsid w:val="006B540F"/>
    <w:rsid w:val="006C29A0"/>
    <w:rsid w:val="006C47E9"/>
    <w:rsid w:val="006E23A6"/>
    <w:rsid w:val="006E637D"/>
    <w:rsid w:val="006F0373"/>
    <w:rsid w:val="0070442E"/>
    <w:rsid w:val="00706CBC"/>
    <w:rsid w:val="007140D3"/>
    <w:rsid w:val="007217E2"/>
    <w:rsid w:val="0072446D"/>
    <w:rsid w:val="007306C9"/>
    <w:rsid w:val="00730E82"/>
    <w:rsid w:val="00731FB8"/>
    <w:rsid w:val="00742A1F"/>
    <w:rsid w:val="007451AB"/>
    <w:rsid w:val="00746AEA"/>
    <w:rsid w:val="00780666"/>
    <w:rsid w:val="007874C8"/>
    <w:rsid w:val="00794584"/>
    <w:rsid w:val="007A0959"/>
    <w:rsid w:val="007A39E8"/>
    <w:rsid w:val="007A653F"/>
    <w:rsid w:val="007B1E49"/>
    <w:rsid w:val="007B6BD7"/>
    <w:rsid w:val="007C009F"/>
    <w:rsid w:val="007C1ECE"/>
    <w:rsid w:val="007C50E8"/>
    <w:rsid w:val="007D2612"/>
    <w:rsid w:val="007D6AC1"/>
    <w:rsid w:val="007E6290"/>
    <w:rsid w:val="007F191F"/>
    <w:rsid w:val="007F53F1"/>
    <w:rsid w:val="00810CCE"/>
    <w:rsid w:val="0081575B"/>
    <w:rsid w:val="008160E9"/>
    <w:rsid w:val="00816A79"/>
    <w:rsid w:val="00833678"/>
    <w:rsid w:val="0084595B"/>
    <w:rsid w:val="0084780A"/>
    <w:rsid w:val="008674C3"/>
    <w:rsid w:val="00882F60"/>
    <w:rsid w:val="008836CA"/>
    <w:rsid w:val="008876DC"/>
    <w:rsid w:val="008962C5"/>
    <w:rsid w:val="008B3202"/>
    <w:rsid w:val="008C20D9"/>
    <w:rsid w:val="008C2D35"/>
    <w:rsid w:val="008D110A"/>
    <w:rsid w:val="008D7CFF"/>
    <w:rsid w:val="008E5C0A"/>
    <w:rsid w:val="00925F4F"/>
    <w:rsid w:val="009260D2"/>
    <w:rsid w:val="0093153E"/>
    <w:rsid w:val="0094108B"/>
    <w:rsid w:val="00944874"/>
    <w:rsid w:val="00951955"/>
    <w:rsid w:val="009615A7"/>
    <w:rsid w:val="00963713"/>
    <w:rsid w:val="00977CDE"/>
    <w:rsid w:val="00984ADD"/>
    <w:rsid w:val="00984BFE"/>
    <w:rsid w:val="00984EAA"/>
    <w:rsid w:val="00985461"/>
    <w:rsid w:val="0098621D"/>
    <w:rsid w:val="00990523"/>
    <w:rsid w:val="009A7605"/>
    <w:rsid w:val="009B676A"/>
    <w:rsid w:val="009B7A6C"/>
    <w:rsid w:val="009C3AD4"/>
    <w:rsid w:val="009D41C6"/>
    <w:rsid w:val="009E11CB"/>
    <w:rsid w:val="009E1C86"/>
    <w:rsid w:val="009F2884"/>
    <w:rsid w:val="009F61EA"/>
    <w:rsid w:val="00A042D7"/>
    <w:rsid w:val="00A0450C"/>
    <w:rsid w:val="00A04D29"/>
    <w:rsid w:val="00A10C50"/>
    <w:rsid w:val="00A15826"/>
    <w:rsid w:val="00A20047"/>
    <w:rsid w:val="00A20BB7"/>
    <w:rsid w:val="00A4075A"/>
    <w:rsid w:val="00A42DC4"/>
    <w:rsid w:val="00A43365"/>
    <w:rsid w:val="00A44FAA"/>
    <w:rsid w:val="00A6120E"/>
    <w:rsid w:val="00A62DF8"/>
    <w:rsid w:val="00A64171"/>
    <w:rsid w:val="00A662A7"/>
    <w:rsid w:val="00A66F57"/>
    <w:rsid w:val="00A84757"/>
    <w:rsid w:val="00AA57FD"/>
    <w:rsid w:val="00AA7EB1"/>
    <w:rsid w:val="00AB2227"/>
    <w:rsid w:val="00AD73DC"/>
    <w:rsid w:val="00AE0D59"/>
    <w:rsid w:val="00AF22B3"/>
    <w:rsid w:val="00B100AF"/>
    <w:rsid w:val="00B2560B"/>
    <w:rsid w:val="00B31118"/>
    <w:rsid w:val="00B3455B"/>
    <w:rsid w:val="00B53BB9"/>
    <w:rsid w:val="00B61E2E"/>
    <w:rsid w:val="00B73D32"/>
    <w:rsid w:val="00B754B9"/>
    <w:rsid w:val="00BB12AF"/>
    <w:rsid w:val="00BB1518"/>
    <w:rsid w:val="00BB73D6"/>
    <w:rsid w:val="00BC2D8E"/>
    <w:rsid w:val="00BD34BF"/>
    <w:rsid w:val="00BE7A77"/>
    <w:rsid w:val="00BF0640"/>
    <w:rsid w:val="00BF249C"/>
    <w:rsid w:val="00BF341E"/>
    <w:rsid w:val="00C10E56"/>
    <w:rsid w:val="00C232FC"/>
    <w:rsid w:val="00C2371B"/>
    <w:rsid w:val="00C24DD8"/>
    <w:rsid w:val="00C27A36"/>
    <w:rsid w:val="00C332C1"/>
    <w:rsid w:val="00C34B28"/>
    <w:rsid w:val="00C369E6"/>
    <w:rsid w:val="00C4324F"/>
    <w:rsid w:val="00C50037"/>
    <w:rsid w:val="00C72D36"/>
    <w:rsid w:val="00C83F59"/>
    <w:rsid w:val="00C97DCF"/>
    <w:rsid w:val="00CB5956"/>
    <w:rsid w:val="00CC54B6"/>
    <w:rsid w:val="00CD1DD7"/>
    <w:rsid w:val="00CF352E"/>
    <w:rsid w:val="00CF6026"/>
    <w:rsid w:val="00D07AC8"/>
    <w:rsid w:val="00D10636"/>
    <w:rsid w:val="00D11C9A"/>
    <w:rsid w:val="00D13BB1"/>
    <w:rsid w:val="00D15FDB"/>
    <w:rsid w:val="00D50202"/>
    <w:rsid w:val="00D56FE6"/>
    <w:rsid w:val="00D61B3D"/>
    <w:rsid w:val="00D70978"/>
    <w:rsid w:val="00D77792"/>
    <w:rsid w:val="00D82ACC"/>
    <w:rsid w:val="00D9561B"/>
    <w:rsid w:val="00DA52EF"/>
    <w:rsid w:val="00DA5DF1"/>
    <w:rsid w:val="00DB5B2C"/>
    <w:rsid w:val="00DD3870"/>
    <w:rsid w:val="00DD71B4"/>
    <w:rsid w:val="00DE5391"/>
    <w:rsid w:val="00DE7EBA"/>
    <w:rsid w:val="00DF49B2"/>
    <w:rsid w:val="00E10A9E"/>
    <w:rsid w:val="00E15B98"/>
    <w:rsid w:val="00E21367"/>
    <w:rsid w:val="00E2539B"/>
    <w:rsid w:val="00E34001"/>
    <w:rsid w:val="00E36A72"/>
    <w:rsid w:val="00E36D39"/>
    <w:rsid w:val="00E42657"/>
    <w:rsid w:val="00E43774"/>
    <w:rsid w:val="00E45CB1"/>
    <w:rsid w:val="00E46671"/>
    <w:rsid w:val="00E64DE7"/>
    <w:rsid w:val="00E72EC6"/>
    <w:rsid w:val="00E7422A"/>
    <w:rsid w:val="00E77185"/>
    <w:rsid w:val="00E904CE"/>
    <w:rsid w:val="00EA1BC2"/>
    <w:rsid w:val="00EA3EA3"/>
    <w:rsid w:val="00EA6C38"/>
    <w:rsid w:val="00EA7FB0"/>
    <w:rsid w:val="00EC1F47"/>
    <w:rsid w:val="00ED04D1"/>
    <w:rsid w:val="00ED118C"/>
    <w:rsid w:val="00EE5FF5"/>
    <w:rsid w:val="00EF4A7F"/>
    <w:rsid w:val="00F11269"/>
    <w:rsid w:val="00F12FD0"/>
    <w:rsid w:val="00F21920"/>
    <w:rsid w:val="00F232A8"/>
    <w:rsid w:val="00F26729"/>
    <w:rsid w:val="00F30DD0"/>
    <w:rsid w:val="00F40F96"/>
    <w:rsid w:val="00F54F01"/>
    <w:rsid w:val="00F56D28"/>
    <w:rsid w:val="00F61428"/>
    <w:rsid w:val="00F774F8"/>
    <w:rsid w:val="00F90AE2"/>
    <w:rsid w:val="00F91431"/>
    <w:rsid w:val="00FA1DEC"/>
    <w:rsid w:val="00FA1EB3"/>
    <w:rsid w:val="00FB3C3F"/>
    <w:rsid w:val="00FB7623"/>
    <w:rsid w:val="00FC393A"/>
    <w:rsid w:val="00FC669C"/>
    <w:rsid w:val="00FF242B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E68A0-8F62-4752-B18E-484BB77B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lena.aeschlimann@bav.admi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njin.bajramovic@mkt.gov.b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oslav.djeric@mkt.gov.ba" TargetMode="External"/><Relationship Id="rId11" Type="http://schemas.openxmlformats.org/officeDocument/2006/relationships/hyperlink" Target="https://www.bav.admin.ch/bav/de/home/themen-a-z/verzeichnisse/tu-verzeichni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av.admin.ch/bav/de/home/themen-a-z/verzeichnisse/unternehmerverzeichn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portnedozvole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F4A6-3FD1-4F28-8DCE-FB2EF82A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MKT</Company>
  <LinksUpToDate>false</LinksUpToDate>
  <CharactersWithSpaces>10763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</dc:creator>
  <cp:lastModifiedBy>Zijad Sinanović</cp:lastModifiedBy>
  <cp:revision>2</cp:revision>
  <cp:lastPrinted>2019-04-02T10:47:00Z</cp:lastPrinted>
  <dcterms:created xsi:type="dcterms:W3CDTF">2019-04-08T07:29:00Z</dcterms:created>
  <dcterms:modified xsi:type="dcterms:W3CDTF">2019-04-08T07:29:00Z</dcterms:modified>
</cp:coreProperties>
</file>